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Default="00AC6BFF" w:rsidP="001826D5">
      <w:pPr>
        <w:pStyle w:val="Ttol1"/>
        <w:jc w:val="center"/>
        <w:rPr>
          <w:rFonts w:ascii="Arial" w:hAnsi="Arial" w:cs="Arial"/>
          <w:sz w:val="22"/>
          <w:szCs w:val="22"/>
          <w:u w:val="single"/>
        </w:rPr>
      </w:pPr>
      <w:bookmarkStart w:id="0" w:name="_Toc509901511"/>
      <w:bookmarkStart w:id="1" w:name="_Toc509901512"/>
    </w:p>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Default="003C0851" w:rsidP="003C0851"/>
    <w:p w:rsidR="003C0851" w:rsidRPr="003C0851" w:rsidRDefault="003C0851" w:rsidP="003C0851"/>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bookmarkStart w:id="2" w:name="_GoBack"/>
      <w:bookmarkEnd w:id="2"/>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C6691C">
        <w:rPr>
          <w:rFonts w:ascii="Arial" w:hAnsi="Arial" w:cs="Arial"/>
          <w:b/>
          <w:sz w:val="22"/>
          <w:szCs w:val="22"/>
        </w:rPr>
        <w:t>FOMENT DE CIUTAT, SA</w:t>
      </w: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C6691C">
        <w:rPr>
          <w:rFonts w:ascii="Arial" w:hAnsi="Arial" w:cs="Arial"/>
          <w:b/>
          <w:sz w:val="22"/>
          <w:szCs w:val="22"/>
        </w:rPr>
        <w:t xml:space="preserve">RELACIÓ DE DOCUMENTS MODELS </w:t>
      </w:r>
    </w:p>
    <w:p w:rsidR="002F33B4" w:rsidRPr="00C6691C" w:rsidRDefault="002F33B4"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DD5A2A" w:rsidRDefault="003801A6"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3801A6">
        <w:rPr>
          <w:rFonts w:ascii="Arial" w:hAnsi="Arial" w:cs="Arial"/>
          <w:b/>
          <w:sz w:val="22"/>
          <w:szCs w:val="22"/>
        </w:rPr>
        <w:t xml:space="preserve">OBRES D’EXECUCIÓ DEL PROJECTE DE SUBSTITUCIÓ </w:t>
      </w:r>
      <w:r w:rsidR="000E6D63" w:rsidRPr="000E6D63">
        <w:rPr>
          <w:rFonts w:ascii="Arial" w:hAnsi="Arial" w:cs="Arial"/>
          <w:b/>
          <w:sz w:val="22"/>
          <w:szCs w:val="22"/>
        </w:rPr>
        <w:t>DE LES BARANES DE LA</w:t>
      </w:r>
      <w:r w:rsidRPr="003801A6">
        <w:rPr>
          <w:rFonts w:ascii="Arial" w:hAnsi="Arial" w:cs="Arial"/>
          <w:b/>
          <w:sz w:val="22"/>
          <w:szCs w:val="22"/>
        </w:rPr>
        <w:t xml:space="preserve"> PASSAREL•LA CENTRAL I EL LÍMIT PERIMETRAL DE LA NECRÒPOLIS DE LA PLAÇA DE LA VILA DE MADRID, AIXÍ COM PER AL FOMENT DE L’EFICIÈNCIA SOCIAL</w:t>
      </w:r>
    </w:p>
    <w:p w:rsidR="003801A6" w:rsidRPr="00C6691C" w:rsidRDefault="003801A6"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C6691C" w:rsidRDefault="00C7393C" w:rsidP="002F33B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Pr>
          <w:rFonts w:ascii="Arial" w:hAnsi="Arial" w:cs="Arial"/>
          <w:b/>
          <w:sz w:val="22"/>
          <w:szCs w:val="22"/>
        </w:rPr>
        <w:t>EXP. F</w:t>
      </w:r>
      <w:r w:rsidR="00DD5A2A">
        <w:rPr>
          <w:rFonts w:ascii="Arial" w:hAnsi="Arial" w:cs="Arial"/>
          <w:b/>
          <w:sz w:val="22"/>
          <w:szCs w:val="22"/>
        </w:rPr>
        <w:t>25</w:t>
      </w:r>
      <w:r>
        <w:rPr>
          <w:rFonts w:ascii="Arial" w:hAnsi="Arial" w:cs="Arial"/>
          <w:b/>
          <w:sz w:val="22"/>
          <w:szCs w:val="22"/>
        </w:rPr>
        <w:t>0</w:t>
      </w:r>
      <w:r w:rsidR="00A35720">
        <w:rPr>
          <w:rFonts w:ascii="Arial" w:hAnsi="Arial" w:cs="Arial"/>
          <w:b/>
          <w:sz w:val="22"/>
          <w:szCs w:val="22"/>
        </w:rPr>
        <w:t>000</w:t>
      </w:r>
      <w:r w:rsidR="00014343">
        <w:rPr>
          <w:rFonts w:ascii="Arial" w:hAnsi="Arial" w:cs="Arial"/>
          <w:b/>
          <w:sz w:val="22"/>
          <w:szCs w:val="22"/>
        </w:rPr>
        <w:t>376</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77486" w:rsidRDefault="00D2418A">
          <w:pPr>
            <w:pStyle w:val="TtoldelIDC"/>
            <w:rPr>
              <w:color w:val="auto"/>
            </w:rPr>
          </w:pPr>
        </w:p>
        <w:p w:rsidR="00C6691C" w:rsidRDefault="00D2418A" w:rsidP="00C6691C">
          <w:pPr>
            <w:pStyle w:val="IDC1"/>
            <w:rPr>
              <w:rFonts w:asciiTheme="minorHAnsi" w:hAnsiTheme="minorHAnsi" w:cstheme="minorBidi"/>
            </w:rPr>
          </w:pPr>
          <w:r w:rsidRPr="00677486">
            <w:fldChar w:fldCharType="begin"/>
          </w:r>
          <w:r w:rsidRPr="00677486">
            <w:instrText xml:space="preserve"> TOC \o "1-3" \h \z \u </w:instrText>
          </w:r>
          <w:r w:rsidRPr="00677486">
            <w:fldChar w:fldCharType="separate"/>
          </w:r>
          <w:hyperlink w:anchor="_Toc147932280" w:history="1">
            <w:r w:rsidR="00C6691C" w:rsidRPr="00525097">
              <w:rPr>
                <w:rStyle w:val="Enlla"/>
              </w:rPr>
              <w:t>MODEL DOCUMENT NÚM. 1-A. DECLARACIÓ RESPONSABLE</w:t>
            </w:r>
            <w:r w:rsidR="00C6691C">
              <w:rPr>
                <w:webHidden/>
              </w:rPr>
              <w:tab/>
            </w:r>
            <w:r w:rsidR="00C6691C">
              <w:rPr>
                <w:webHidden/>
              </w:rPr>
              <w:fldChar w:fldCharType="begin"/>
            </w:r>
            <w:r w:rsidR="00C6691C">
              <w:rPr>
                <w:webHidden/>
              </w:rPr>
              <w:instrText xml:space="preserve"> PAGEREF _Toc147932280 \h </w:instrText>
            </w:r>
            <w:r w:rsidR="00C6691C">
              <w:rPr>
                <w:webHidden/>
              </w:rPr>
            </w:r>
            <w:r w:rsidR="00C6691C">
              <w:rPr>
                <w:webHidden/>
              </w:rPr>
              <w:fldChar w:fldCharType="separate"/>
            </w:r>
            <w:r w:rsidR="00A846FD">
              <w:rPr>
                <w:webHidden/>
              </w:rPr>
              <w:t>3</w:t>
            </w:r>
            <w:r w:rsidR="00C6691C">
              <w:rPr>
                <w:webHidden/>
              </w:rPr>
              <w:fldChar w:fldCharType="end"/>
            </w:r>
          </w:hyperlink>
        </w:p>
        <w:p w:rsidR="00C6691C" w:rsidRDefault="000E6D63" w:rsidP="00C6691C">
          <w:pPr>
            <w:pStyle w:val="IDC1"/>
            <w:rPr>
              <w:rFonts w:asciiTheme="minorHAnsi" w:hAnsiTheme="minorHAnsi" w:cstheme="minorBidi"/>
            </w:rPr>
          </w:pPr>
          <w:hyperlink w:anchor="_Toc147932281" w:history="1">
            <w:r w:rsidR="00C6691C" w:rsidRPr="00525097">
              <w:rPr>
                <w:rStyle w:val="Enlla"/>
              </w:rPr>
              <w:t>MODEL DOCUMENT NÚM. 1-B</w:t>
            </w:r>
            <w:r w:rsidR="00C6691C">
              <w:rPr>
                <w:webHidden/>
              </w:rPr>
              <w:tab/>
            </w:r>
            <w:r w:rsidR="00C6691C">
              <w:rPr>
                <w:webHidden/>
              </w:rPr>
              <w:fldChar w:fldCharType="begin"/>
            </w:r>
            <w:r w:rsidR="00C6691C">
              <w:rPr>
                <w:webHidden/>
              </w:rPr>
              <w:instrText xml:space="preserve"> PAGEREF _Toc147932281 \h </w:instrText>
            </w:r>
            <w:r w:rsidR="00C6691C">
              <w:rPr>
                <w:webHidden/>
              </w:rPr>
            </w:r>
            <w:r w:rsidR="00C6691C">
              <w:rPr>
                <w:webHidden/>
              </w:rPr>
              <w:fldChar w:fldCharType="separate"/>
            </w:r>
            <w:r w:rsidR="00A846FD">
              <w:rPr>
                <w:webHidden/>
              </w:rPr>
              <w:t>5</w:t>
            </w:r>
            <w:r w:rsidR="00C6691C">
              <w:rPr>
                <w:webHidden/>
              </w:rPr>
              <w:fldChar w:fldCharType="end"/>
            </w:r>
          </w:hyperlink>
        </w:p>
        <w:p w:rsidR="00C6691C" w:rsidRDefault="000E6D63" w:rsidP="00C6691C">
          <w:pPr>
            <w:pStyle w:val="IDC1"/>
            <w:rPr>
              <w:rFonts w:asciiTheme="minorHAnsi" w:hAnsiTheme="minorHAnsi" w:cstheme="minorBidi"/>
            </w:rPr>
          </w:pPr>
          <w:hyperlink w:anchor="_Toc147932282" w:history="1">
            <w:r w:rsidR="00C6691C" w:rsidRPr="00525097">
              <w:rPr>
                <w:rStyle w:val="Enlla"/>
              </w:rPr>
              <w:t>MODEL DOCUMENT NÚM. 1-C</w:t>
            </w:r>
            <w:r w:rsidR="00C6691C">
              <w:rPr>
                <w:webHidden/>
              </w:rPr>
              <w:tab/>
            </w:r>
            <w:r w:rsidR="00C6691C">
              <w:rPr>
                <w:webHidden/>
              </w:rPr>
              <w:fldChar w:fldCharType="begin"/>
            </w:r>
            <w:r w:rsidR="00C6691C">
              <w:rPr>
                <w:webHidden/>
              </w:rPr>
              <w:instrText xml:space="preserve"> PAGEREF _Toc147932282 \h </w:instrText>
            </w:r>
            <w:r w:rsidR="00C6691C">
              <w:rPr>
                <w:webHidden/>
              </w:rPr>
            </w:r>
            <w:r w:rsidR="00C6691C">
              <w:rPr>
                <w:webHidden/>
              </w:rPr>
              <w:fldChar w:fldCharType="separate"/>
            </w:r>
            <w:r w:rsidR="00A846FD">
              <w:rPr>
                <w:webHidden/>
              </w:rPr>
              <w:t>6</w:t>
            </w:r>
            <w:r w:rsidR="00C6691C">
              <w:rPr>
                <w:webHidden/>
              </w:rPr>
              <w:fldChar w:fldCharType="end"/>
            </w:r>
          </w:hyperlink>
        </w:p>
        <w:p w:rsidR="00C6691C" w:rsidRDefault="000E6D63" w:rsidP="00C6691C">
          <w:pPr>
            <w:pStyle w:val="IDC1"/>
            <w:rPr>
              <w:rFonts w:asciiTheme="minorHAnsi" w:hAnsiTheme="minorHAnsi" w:cstheme="minorBidi"/>
            </w:rPr>
          </w:pPr>
          <w:hyperlink w:anchor="_Toc147932283" w:history="1">
            <w:r w:rsidR="00C6691C" w:rsidRPr="00525097">
              <w:rPr>
                <w:rStyle w:val="Enlla"/>
              </w:rPr>
              <w:t>MODEL DOCUMENT NÚM. 1-D</w:t>
            </w:r>
            <w:r w:rsidR="00C6691C">
              <w:rPr>
                <w:webHidden/>
              </w:rPr>
              <w:tab/>
            </w:r>
            <w:r w:rsidR="00C6691C">
              <w:rPr>
                <w:webHidden/>
              </w:rPr>
              <w:fldChar w:fldCharType="begin"/>
            </w:r>
            <w:r w:rsidR="00C6691C">
              <w:rPr>
                <w:webHidden/>
              </w:rPr>
              <w:instrText xml:space="preserve"> PAGEREF _Toc147932283 \h </w:instrText>
            </w:r>
            <w:r w:rsidR="00C6691C">
              <w:rPr>
                <w:webHidden/>
              </w:rPr>
            </w:r>
            <w:r w:rsidR="00C6691C">
              <w:rPr>
                <w:webHidden/>
              </w:rPr>
              <w:fldChar w:fldCharType="separate"/>
            </w:r>
            <w:r w:rsidR="00A846FD">
              <w:rPr>
                <w:webHidden/>
              </w:rPr>
              <w:t>8</w:t>
            </w:r>
            <w:r w:rsidR="00C6691C">
              <w:rPr>
                <w:webHidden/>
              </w:rPr>
              <w:fldChar w:fldCharType="end"/>
            </w:r>
          </w:hyperlink>
        </w:p>
        <w:p w:rsidR="00C6691C" w:rsidRDefault="000E6D63" w:rsidP="00C6691C">
          <w:pPr>
            <w:pStyle w:val="IDC1"/>
            <w:rPr>
              <w:rFonts w:asciiTheme="minorHAnsi" w:hAnsiTheme="minorHAnsi" w:cstheme="minorBidi"/>
            </w:rPr>
          </w:pPr>
          <w:hyperlink w:anchor="_Toc147932284" w:history="1">
            <w:r w:rsidR="00C6691C" w:rsidRPr="00525097">
              <w:rPr>
                <w:rStyle w:val="Enlla"/>
              </w:rPr>
              <w:t>MODEL DOCUMENT NÚM. 2</w:t>
            </w:r>
            <w:r w:rsidR="00C6691C">
              <w:rPr>
                <w:webHidden/>
              </w:rPr>
              <w:tab/>
            </w:r>
            <w:r w:rsidR="00C6691C">
              <w:rPr>
                <w:webHidden/>
              </w:rPr>
              <w:fldChar w:fldCharType="begin"/>
            </w:r>
            <w:r w:rsidR="00C6691C">
              <w:rPr>
                <w:webHidden/>
              </w:rPr>
              <w:instrText xml:space="preserve"> PAGEREF _Toc147932284 \h </w:instrText>
            </w:r>
            <w:r w:rsidR="00C6691C">
              <w:rPr>
                <w:webHidden/>
              </w:rPr>
            </w:r>
            <w:r w:rsidR="00C6691C">
              <w:rPr>
                <w:webHidden/>
              </w:rPr>
              <w:fldChar w:fldCharType="separate"/>
            </w:r>
            <w:r w:rsidR="00A846FD">
              <w:rPr>
                <w:webHidden/>
              </w:rPr>
              <w:t>9</w:t>
            </w:r>
            <w:r w:rsidR="00C6691C">
              <w:rPr>
                <w:webHidden/>
              </w:rPr>
              <w:fldChar w:fldCharType="end"/>
            </w:r>
          </w:hyperlink>
        </w:p>
        <w:p w:rsidR="00C6691C" w:rsidRDefault="000E6D63" w:rsidP="00C6691C">
          <w:pPr>
            <w:pStyle w:val="IDC1"/>
            <w:rPr>
              <w:rFonts w:asciiTheme="minorHAnsi" w:hAnsiTheme="minorHAnsi" w:cstheme="minorBidi"/>
            </w:rPr>
          </w:pPr>
          <w:hyperlink w:anchor="_Toc147932285" w:history="1">
            <w:r w:rsidR="00C6691C" w:rsidRPr="00525097">
              <w:rPr>
                <w:rStyle w:val="Enlla"/>
              </w:rPr>
              <w:t>MODEL DOCUMENT NÚM. 3</w:t>
            </w:r>
            <w:r w:rsidR="00C6691C">
              <w:rPr>
                <w:webHidden/>
              </w:rPr>
              <w:tab/>
            </w:r>
            <w:r w:rsidR="00C6691C">
              <w:rPr>
                <w:webHidden/>
              </w:rPr>
              <w:fldChar w:fldCharType="begin"/>
            </w:r>
            <w:r w:rsidR="00C6691C">
              <w:rPr>
                <w:webHidden/>
              </w:rPr>
              <w:instrText xml:space="preserve"> PAGEREF _Toc147932285 \h </w:instrText>
            </w:r>
            <w:r w:rsidR="00C6691C">
              <w:rPr>
                <w:webHidden/>
              </w:rPr>
            </w:r>
            <w:r w:rsidR="00C6691C">
              <w:rPr>
                <w:webHidden/>
              </w:rPr>
              <w:fldChar w:fldCharType="separate"/>
            </w:r>
            <w:r w:rsidR="00A846FD">
              <w:rPr>
                <w:webHidden/>
              </w:rPr>
              <w:t>10</w:t>
            </w:r>
            <w:r w:rsidR="00C6691C">
              <w:rPr>
                <w:webHidden/>
              </w:rPr>
              <w:fldChar w:fldCharType="end"/>
            </w:r>
          </w:hyperlink>
        </w:p>
        <w:p w:rsidR="00C6691C" w:rsidRDefault="000E6D63" w:rsidP="00C6691C">
          <w:pPr>
            <w:pStyle w:val="IDC1"/>
            <w:rPr>
              <w:rFonts w:asciiTheme="minorHAnsi" w:hAnsiTheme="minorHAnsi" w:cstheme="minorBidi"/>
            </w:rPr>
          </w:pPr>
          <w:hyperlink w:anchor="_Toc147932286" w:history="1">
            <w:r w:rsidR="00C6691C" w:rsidRPr="00525097">
              <w:rPr>
                <w:rStyle w:val="Enlla"/>
              </w:rPr>
              <w:t>MODEL DOCUMENT NÚM. 4</w:t>
            </w:r>
            <w:r w:rsidR="00C6691C">
              <w:rPr>
                <w:webHidden/>
              </w:rPr>
              <w:tab/>
            </w:r>
            <w:r w:rsidR="00C6691C">
              <w:rPr>
                <w:webHidden/>
              </w:rPr>
              <w:fldChar w:fldCharType="begin"/>
            </w:r>
            <w:r w:rsidR="00C6691C">
              <w:rPr>
                <w:webHidden/>
              </w:rPr>
              <w:instrText xml:space="preserve"> PAGEREF _Toc147932286 \h </w:instrText>
            </w:r>
            <w:r w:rsidR="00C6691C">
              <w:rPr>
                <w:webHidden/>
              </w:rPr>
            </w:r>
            <w:r w:rsidR="00C6691C">
              <w:rPr>
                <w:webHidden/>
              </w:rPr>
              <w:fldChar w:fldCharType="separate"/>
            </w:r>
            <w:r w:rsidR="00A846FD">
              <w:rPr>
                <w:webHidden/>
              </w:rPr>
              <w:t>11</w:t>
            </w:r>
            <w:r w:rsidR="00C6691C">
              <w:rPr>
                <w:webHidden/>
              </w:rPr>
              <w:fldChar w:fldCharType="end"/>
            </w:r>
          </w:hyperlink>
        </w:p>
        <w:p w:rsidR="00C6691C" w:rsidRDefault="000E6D63" w:rsidP="00C6691C">
          <w:pPr>
            <w:pStyle w:val="IDC1"/>
            <w:rPr>
              <w:rFonts w:asciiTheme="minorHAnsi" w:hAnsiTheme="minorHAnsi" w:cstheme="minorBidi"/>
            </w:rPr>
          </w:pPr>
          <w:hyperlink w:anchor="_Toc147932287" w:history="1">
            <w:r w:rsidR="00C6691C" w:rsidRPr="00525097">
              <w:rPr>
                <w:rStyle w:val="Enlla"/>
              </w:rPr>
              <w:t>MODEL DOCUMENT NÚM. 5-A</w:t>
            </w:r>
            <w:r w:rsidR="00C6691C">
              <w:rPr>
                <w:webHidden/>
              </w:rPr>
              <w:tab/>
            </w:r>
            <w:r w:rsidR="00C6691C">
              <w:rPr>
                <w:webHidden/>
              </w:rPr>
              <w:fldChar w:fldCharType="begin"/>
            </w:r>
            <w:r w:rsidR="00C6691C">
              <w:rPr>
                <w:webHidden/>
              </w:rPr>
              <w:instrText xml:space="preserve"> PAGEREF _Toc147932287 \h </w:instrText>
            </w:r>
            <w:r w:rsidR="00C6691C">
              <w:rPr>
                <w:webHidden/>
              </w:rPr>
            </w:r>
            <w:r w:rsidR="00C6691C">
              <w:rPr>
                <w:webHidden/>
              </w:rPr>
              <w:fldChar w:fldCharType="separate"/>
            </w:r>
            <w:r w:rsidR="00A846FD">
              <w:rPr>
                <w:webHidden/>
              </w:rPr>
              <w:t>13</w:t>
            </w:r>
            <w:r w:rsidR="00C6691C">
              <w:rPr>
                <w:webHidden/>
              </w:rPr>
              <w:fldChar w:fldCharType="end"/>
            </w:r>
          </w:hyperlink>
        </w:p>
        <w:p w:rsidR="00C6691C" w:rsidRPr="00C6691C" w:rsidRDefault="000E6D63" w:rsidP="00C6691C">
          <w:pPr>
            <w:pStyle w:val="IDC1"/>
            <w:rPr>
              <w:rFonts w:asciiTheme="minorHAnsi" w:hAnsiTheme="minorHAnsi" w:cstheme="minorBidi"/>
            </w:rPr>
          </w:pPr>
          <w:hyperlink w:anchor="_Toc147932288" w:history="1">
            <w:r w:rsidR="00C6691C" w:rsidRPr="00C6691C">
              <w:rPr>
                <w:rStyle w:val="Enlla"/>
              </w:rPr>
              <w:t>MODEL DOCUMENT NÚM. 5.B</w:t>
            </w:r>
            <w:r w:rsidR="00C6691C" w:rsidRPr="00C6691C">
              <w:rPr>
                <w:webHidden/>
              </w:rPr>
              <w:tab/>
            </w:r>
            <w:r w:rsidR="00C6691C" w:rsidRPr="00C6691C">
              <w:rPr>
                <w:webHidden/>
              </w:rPr>
              <w:fldChar w:fldCharType="begin"/>
            </w:r>
            <w:r w:rsidR="00C6691C" w:rsidRPr="00C6691C">
              <w:rPr>
                <w:webHidden/>
              </w:rPr>
              <w:instrText xml:space="preserve"> PAGEREF _Toc147932288 \h </w:instrText>
            </w:r>
            <w:r w:rsidR="00C6691C" w:rsidRPr="00C6691C">
              <w:rPr>
                <w:webHidden/>
              </w:rPr>
            </w:r>
            <w:r w:rsidR="00C6691C" w:rsidRPr="00C6691C">
              <w:rPr>
                <w:webHidden/>
              </w:rPr>
              <w:fldChar w:fldCharType="separate"/>
            </w:r>
            <w:r w:rsidR="00A846FD">
              <w:rPr>
                <w:webHidden/>
              </w:rPr>
              <w:t>14</w:t>
            </w:r>
            <w:r w:rsidR="00C6691C" w:rsidRPr="00C6691C">
              <w:rPr>
                <w:webHidden/>
              </w:rPr>
              <w:fldChar w:fldCharType="end"/>
            </w:r>
          </w:hyperlink>
        </w:p>
        <w:p w:rsidR="00D2418A" w:rsidRPr="00677486" w:rsidRDefault="00D2418A">
          <w:r w:rsidRPr="00677486">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3F5A10" w:rsidRPr="00677486" w:rsidRDefault="003F5A10" w:rsidP="001826D5">
      <w:pPr>
        <w:pStyle w:val="Ttol1"/>
        <w:jc w:val="center"/>
        <w:rPr>
          <w:rFonts w:ascii="Arial" w:hAnsi="Arial" w:cs="Arial"/>
          <w:b w:val="0"/>
          <w:sz w:val="22"/>
          <w:szCs w:val="22"/>
          <w:u w:val="single"/>
        </w:rPr>
      </w:pPr>
      <w:bookmarkStart w:id="3" w:name="_Toc516466802"/>
      <w:bookmarkStart w:id="4" w:name="_Toc147932280"/>
      <w:bookmarkEnd w:id="0"/>
      <w:r w:rsidRPr="00677486">
        <w:rPr>
          <w:rFonts w:ascii="Arial" w:hAnsi="Arial" w:cs="Arial"/>
          <w:sz w:val="22"/>
          <w:szCs w:val="22"/>
          <w:u w:val="single"/>
        </w:rPr>
        <w:lastRenderedPageBreak/>
        <w:t xml:space="preserve">MODEL DOCUMENT NÚM. 1-A. </w:t>
      </w:r>
      <w:bookmarkStart w:id="5" w:name="_Toc370117489"/>
      <w:bookmarkStart w:id="6" w:name="_Toc370807103"/>
      <w:r w:rsidRPr="00677486">
        <w:rPr>
          <w:rFonts w:ascii="Arial" w:hAnsi="Arial" w:cs="Arial"/>
          <w:sz w:val="22"/>
          <w:szCs w:val="22"/>
          <w:u w:val="single"/>
        </w:rPr>
        <w:t>DECLARACIÓ RESPONSABLE</w:t>
      </w:r>
      <w:bookmarkEnd w:id="3"/>
      <w:bookmarkEnd w:id="4"/>
      <w:bookmarkEnd w:id="5"/>
      <w:bookmarkEnd w:id="6"/>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975863" w:rsidRDefault="00975863" w:rsidP="00975863">
      <w:pPr>
        <w:jc w:val="both"/>
        <w:rPr>
          <w:rFonts w:ascii="Arial" w:hAnsi="Arial" w:cs="Arial"/>
          <w:b/>
          <w:sz w:val="22"/>
          <w:szCs w:val="22"/>
        </w:rPr>
      </w:pPr>
      <w:r>
        <w:rPr>
          <w:rFonts w:ascii="Arial" w:hAnsi="Arial" w:cs="Arial"/>
          <w:sz w:val="22"/>
          <w:szCs w:val="22"/>
        </w:rPr>
        <w:t>El Sr. / La Sra. .............................., amb DNI núm........................., actuant en nom i representació de ..................................................... (licitador</w:t>
      </w:r>
      <w:r w:rsidR="007A1FC7">
        <w:rPr>
          <w:rFonts w:ascii="Arial" w:hAnsi="Arial" w:cs="Arial"/>
          <w:sz w:val="22"/>
          <w:szCs w:val="22"/>
        </w:rPr>
        <w:t>a</w:t>
      </w:r>
      <w:r>
        <w:rPr>
          <w:rFonts w:ascii="Arial" w:hAnsi="Arial" w:cs="Arial"/>
          <w:sz w:val="22"/>
          <w:szCs w:val="22"/>
        </w:rPr>
        <w:t>)</w:t>
      </w:r>
      <w:r w:rsidR="007A1FC7">
        <w:rPr>
          <w:rFonts w:ascii="Arial" w:hAnsi="Arial" w:cs="Arial"/>
          <w:sz w:val="22"/>
          <w:szCs w:val="22"/>
        </w:rPr>
        <w:t xml:space="preserve">, amb NIF núm. </w:t>
      </w:r>
      <w:r>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rsidR="00975863" w:rsidRDefault="00975863" w:rsidP="00975863">
      <w:pPr>
        <w:jc w:val="both"/>
        <w:rPr>
          <w:rFonts w:ascii="Arial" w:hAnsi="Arial" w:cs="Arial"/>
          <w:sz w:val="22"/>
          <w:szCs w:val="22"/>
        </w:rPr>
      </w:pPr>
    </w:p>
    <w:p w:rsidR="00CA77E6" w:rsidRDefault="00CA77E6" w:rsidP="00CA77E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rsidR="00CA77E6" w:rsidRDefault="00CA77E6" w:rsidP="00CA77E6">
      <w:pPr>
        <w:jc w:val="both"/>
        <w:rPr>
          <w:rFonts w:ascii="Arial" w:hAnsi="Arial" w:cs="Arial"/>
          <w:sz w:val="22"/>
          <w:szCs w:val="22"/>
        </w:rPr>
      </w:pPr>
    </w:p>
    <w:p w:rsidR="00CA77E6" w:rsidRDefault="00CA77E6" w:rsidP="00CA77E6">
      <w:pPr>
        <w:jc w:val="both"/>
        <w:rPr>
          <w:rFonts w:ascii="Arial" w:hAnsi="Arial" w:cs="Arial"/>
          <w:sz w:val="22"/>
          <w:szCs w:val="22"/>
        </w:rPr>
      </w:pPr>
      <w:r>
        <w:rPr>
          <w:rFonts w:ascii="Arial" w:hAnsi="Arial" w:cs="Arial"/>
          <w:sz w:val="22"/>
          <w:szCs w:val="22"/>
        </w:rPr>
        <w:t>2.- Que l’empresa de referència té les següents característiques:</w:t>
      </w:r>
    </w:p>
    <w:p w:rsidR="00CA77E6" w:rsidRDefault="00CA77E6" w:rsidP="00CA77E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rsidR="00CA77E6" w:rsidRPr="009B5DD6" w:rsidRDefault="00CA77E6" w:rsidP="000F2211">
            <w:pPr>
              <w:jc w:val="both"/>
              <w:rPr>
                <w:rFonts w:ascii="Arial" w:hAnsi="Arial" w:cs="Arial"/>
                <w:sz w:val="22"/>
                <w:szCs w:val="22"/>
                <w:lang w:val="ca-ES"/>
              </w:rPr>
            </w:pPr>
          </w:p>
        </w:tc>
      </w:tr>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rsidR="00CA77E6" w:rsidRPr="009B5DD6" w:rsidRDefault="00CA77E6" w:rsidP="000F2211">
            <w:pPr>
              <w:jc w:val="both"/>
              <w:rPr>
                <w:rFonts w:ascii="Arial" w:hAnsi="Arial" w:cs="Arial"/>
                <w:sz w:val="22"/>
                <w:szCs w:val="22"/>
                <w:lang w:val="ca-ES"/>
              </w:rPr>
            </w:pPr>
          </w:p>
        </w:tc>
      </w:tr>
    </w:tbl>
    <w:p w:rsidR="00CA77E6" w:rsidRPr="009B5DD6" w:rsidRDefault="00CA77E6" w:rsidP="00CA77E6">
      <w:pPr>
        <w:jc w:val="both"/>
        <w:rPr>
          <w:rFonts w:ascii="Arial" w:hAnsi="Arial" w:cs="Arial"/>
          <w:sz w:val="22"/>
          <w:szCs w:val="22"/>
        </w:rPr>
      </w:pPr>
    </w:p>
    <w:p w:rsidR="00CA77E6" w:rsidRPr="009B5DD6" w:rsidRDefault="00CA77E6" w:rsidP="00CA77E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CA77E6" w:rsidRPr="009B5DD6" w:rsidTr="000F2211">
        <w:tc>
          <w:tcPr>
            <w:tcW w:w="4268" w:type="dxa"/>
            <w:tcBorders>
              <w:top w:val="nil"/>
              <w:left w:val="nil"/>
            </w:tcBorders>
          </w:tcPr>
          <w:p w:rsidR="00CA77E6" w:rsidRPr="009B5DD6" w:rsidRDefault="00CA77E6" w:rsidP="000F2211">
            <w:pPr>
              <w:jc w:val="both"/>
              <w:rPr>
                <w:rFonts w:ascii="Arial" w:hAnsi="Arial" w:cs="Arial"/>
                <w:sz w:val="22"/>
                <w:szCs w:val="22"/>
                <w:lang w:val="ca-ES"/>
              </w:rPr>
            </w:pPr>
          </w:p>
        </w:tc>
        <w:tc>
          <w:tcPr>
            <w:tcW w:w="2678" w:type="dxa"/>
          </w:tcPr>
          <w:p w:rsidR="00CA77E6" w:rsidRPr="009B5DD6" w:rsidRDefault="00CA77E6" w:rsidP="000F2211">
            <w:pPr>
              <w:jc w:val="both"/>
              <w:rPr>
                <w:rFonts w:ascii="Arial" w:hAnsi="Arial" w:cs="Arial"/>
                <w:b/>
                <w:sz w:val="22"/>
                <w:szCs w:val="22"/>
                <w:lang w:val="ca-ES"/>
              </w:rPr>
            </w:pPr>
            <w:r w:rsidRPr="009B5DD6">
              <w:rPr>
                <w:rFonts w:ascii="Arial" w:hAnsi="Arial" w:cs="Arial"/>
                <w:b/>
                <w:sz w:val="22"/>
                <w:szCs w:val="22"/>
                <w:lang w:val="ca-ES"/>
              </w:rPr>
              <w:t>Indicar sí o no</w:t>
            </w:r>
          </w:p>
        </w:tc>
      </w:tr>
      <w:tr w:rsidR="00CA77E6" w:rsidRPr="009B5DD6" w:rsidTr="000F2211">
        <w:tc>
          <w:tcPr>
            <w:tcW w:w="4268" w:type="dxa"/>
          </w:tcPr>
          <w:p w:rsidR="00CA77E6" w:rsidRPr="009B5DD6" w:rsidRDefault="00CA77E6" w:rsidP="000F2211">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rsidR="00CA77E6" w:rsidRPr="009B5DD6" w:rsidRDefault="00CA77E6" w:rsidP="000F2211">
            <w:pPr>
              <w:jc w:val="both"/>
              <w:rPr>
                <w:rFonts w:ascii="Arial" w:hAnsi="Arial" w:cs="Arial"/>
                <w:sz w:val="22"/>
                <w:szCs w:val="22"/>
                <w:lang w:val="ca-ES"/>
              </w:rPr>
            </w:pPr>
          </w:p>
        </w:tc>
      </w:tr>
    </w:tbl>
    <w:p w:rsidR="00CA77E6" w:rsidRPr="009B5DD6" w:rsidRDefault="00CA77E6" w:rsidP="00CA77E6">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rsidR="00975863" w:rsidRDefault="00975863" w:rsidP="00975863">
      <w:pPr>
        <w:ind w:right="-1"/>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10.- Que el licitador manifesta que les prestacions que subcontractarà seran les que a continuació exposa:</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lastRenderedPageBreak/>
        <w:t>Que els subcontractistes s’obligaran a donar compliment a la normativa estatal i europea en matèria de protecció de dades.</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75863" w:rsidRDefault="00975863" w:rsidP="00975863">
      <w:pPr>
        <w:jc w:val="both"/>
        <w:rPr>
          <w:rFonts w:ascii="Arial" w:hAnsi="Arial" w:cs="Arial"/>
          <w:sz w:val="22"/>
          <w:szCs w:val="22"/>
        </w:rPr>
      </w:pPr>
    </w:p>
    <w:p w:rsidR="00975863" w:rsidRDefault="00975863" w:rsidP="00975863">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1194E" w:rsidRDefault="0051194E" w:rsidP="00975863">
      <w:pPr>
        <w:jc w:val="both"/>
        <w:rPr>
          <w:rFonts w:ascii="Arial" w:hAnsi="Arial" w:cs="Arial"/>
          <w:sz w:val="22"/>
          <w:szCs w:val="22"/>
        </w:rPr>
      </w:pPr>
    </w:p>
    <w:p w:rsidR="0051194E" w:rsidRDefault="0051194E" w:rsidP="0051194E">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rsidR="00975863" w:rsidRDefault="00975863" w:rsidP="00975863">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rsidR="0051194E" w:rsidRPr="0076039C" w:rsidRDefault="0051194E" w:rsidP="0051194E">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51194E" w:rsidRPr="0076039C" w:rsidRDefault="0051194E" w:rsidP="0051194E">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rsidR="0051194E" w:rsidRPr="0076039C" w:rsidRDefault="0051194E" w:rsidP="0051194E">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51194E" w:rsidRPr="0076039C" w:rsidRDefault="0051194E" w:rsidP="0051194E">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51194E" w:rsidRPr="0076039C" w:rsidRDefault="0051194E" w:rsidP="0051194E">
      <w:pPr>
        <w:jc w:val="both"/>
        <w:rPr>
          <w:rFonts w:ascii="Arial" w:hAnsi="Arial" w:cs="Arial"/>
          <w:sz w:val="22"/>
          <w:szCs w:val="22"/>
        </w:rPr>
      </w:pPr>
    </w:p>
    <w:p w:rsidR="0051194E" w:rsidRPr="0076039C" w:rsidRDefault="0051194E" w:rsidP="0051194E">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rsidR="0051194E" w:rsidRDefault="0051194E" w:rsidP="00975863">
      <w:pPr>
        <w:jc w:val="both"/>
        <w:rPr>
          <w:rFonts w:ascii="Arial" w:hAnsi="Arial" w:cs="Arial"/>
          <w:sz w:val="22"/>
          <w:szCs w:val="22"/>
        </w:rPr>
      </w:pPr>
    </w:p>
    <w:p w:rsidR="00975863" w:rsidRDefault="00975863" w:rsidP="00975863">
      <w:pPr>
        <w:ind w:right="-1"/>
        <w:jc w:val="both"/>
        <w:rPr>
          <w:rFonts w:ascii="Arial" w:hAnsi="Arial" w:cs="Arial"/>
          <w:sz w:val="22"/>
          <w:szCs w:val="22"/>
        </w:rPr>
      </w:pPr>
    </w:p>
    <w:p w:rsidR="00975863" w:rsidRDefault="00975863" w:rsidP="00975863">
      <w:pPr>
        <w:ind w:right="-1"/>
        <w:jc w:val="both"/>
        <w:rPr>
          <w:rFonts w:ascii="Arial" w:hAnsi="Arial" w:cs="Arial"/>
          <w:sz w:val="22"/>
          <w:szCs w:val="22"/>
        </w:rPr>
      </w:pPr>
    </w:p>
    <w:p w:rsidR="003F3FEE" w:rsidRPr="00677486" w:rsidRDefault="00975863" w:rsidP="00975863">
      <w:pPr>
        <w:autoSpaceDE/>
        <w:autoSpaceDN/>
        <w:spacing w:after="200" w:line="276" w:lineRule="auto"/>
        <w:rPr>
          <w:rFonts w:ascii="Arial" w:hAnsi="Arial" w:cs="Arial"/>
          <w:b/>
          <w:kern w:val="28"/>
          <w:sz w:val="22"/>
          <w:szCs w:val="22"/>
          <w:u w:val="single"/>
        </w:rPr>
      </w:pPr>
      <w:r>
        <w:rPr>
          <w:rFonts w:ascii="Arial" w:hAnsi="Arial" w:cs="Arial"/>
          <w:sz w:val="22"/>
          <w:szCs w:val="22"/>
        </w:rPr>
        <w:t xml:space="preserve">I als efectes oportuns, se signa la present declaració responsable , a ………… de ……………….. de </w:t>
      </w:r>
      <w:r w:rsidR="005B6E5A"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7" w:name="_Toc147932281"/>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7"/>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w:t>
      </w:r>
      <w:r w:rsidR="007A1FC7">
        <w:rPr>
          <w:rFonts w:ascii="Arial" w:hAnsi="Arial" w:cs="Arial"/>
          <w:sz w:val="22"/>
          <w:szCs w:val="22"/>
        </w:rPr>
        <w:t>a</w:t>
      </w:r>
      <w:r w:rsidRPr="00677486">
        <w:rPr>
          <w:rFonts w:ascii="Arial" w:hAnsi="Arial" w:cs="Arial"/>
          <w:sz w:val="22"/>
          <w:szCs w:val="22"/>
        </w:rPr>
        <w:t>)</w:t>
      </w:r>
      <w:r w:rsidR="007A1FC7">
        <w:rPr>
          <w:rFonts w:ascii="Arial" w:hAnsi="Arial" w:cs="Arial"/>
          <w:sz w:val="22"/>
          <w:szCs w:val="22"/>
        </w:rPr>
        <w:t>, amb NIF núm.</w:t>
      </w:r>
      <w:r w:rsidRPr="00677486">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E4460A" w:rsidRPr="00677486" w:rsidRDefault="00C6691C" w:rsidP="001826D5">
      <w:pPr>
        <w:pStyle w:val="Ttol1"/>
        <w:jc w:val="center"/>
        <w:rPr>
          <w:rFonts w:ascii="Arial" w:hAnsi="Arial" w:cs="Arial"/>
          <w:sz w:val="22"/>
          <w:szCs w:val="22"/>
        </w:rPr>
      </w:pPr>
      <w:bookmarkStart w:id="8" w:name="_Toc509901513"/>
      <w:bookmarkStart w:id="9" w:name="_Toc147932284"/>
      <w:r>
        <w:rPr>
          <w:rFonts w:ascii="Arial" w:hAnsi="Arial" w:cs="Arial"/>
          <w:sz w:val="22"/>
          <w:szCs w:val="22"/>
          <w:u w:val="single"/>
        </w:rPr>
        <w:lastRenderedPageBreak/>
        <w:t>M</w:t>
      </w:r>
      <w:r w:rsidR="00D2418A" w:rsidRPr="00677486">
        <w:rPr>
          <w:rFonts w:ascii="Arial" w:hAnsi="Arial" w:cs="Arial"/>
          <w:sz w:val="22"/>
          <w:szCs w:val="22"/>
          <w:u w:val="single"/>
        </w:rPr>
        <w:t>ODEL DOCUMENT NÚM</w:t>
      </w:r>
      <w:r w:rsidR="00E4460A" w:rsidRPr="00677486">
        <w:rPr>
          <w:rFonts w:ascii="Arial" w:hAnsi="Arial" w:cs="Arial"/>
          <w:sz w:val="22"/>
          <w:szCs w:val="22"/>
          <w:u w:val="single"/>
        </w:rPr>
        <w:t>. 2</w:t>
      </w:r>
      <w:bookmarkEnd w:id="8"/>
      <w:bookmarkEnd w:id="9"/>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sotasignat ……………………….,</w:t>
      </w:r>
      <w:r w:rsidR="007A1FC7">
        <w:rPr>
          <w:rFonts w:ascii="Arial" w:hAnsi="Arial" w:cs="Arial"/>
          <w:sz w:val="22"/>
          <w:szCs w:val="22"/>
        </w:rPr>
        <w:t xml:space="preserve"> actuant en nom i representació de l’empresa/entitat .........................................., amb NIF ..........................</w:t>
      </w:r>
      <w:r w:rsidRPr="00677486">
        <w:rPr>
          <w:rFonts w:ascii="Arial" w:hAnsi="Arial" w:cs="Arial"/>
          <w:sz w:val="22"/>
          <w:szCs w:val="22"/>
        </w:rPr>
        <w:t xml:space="preserve"> 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0"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1" w:name="_Toc509901514"/>
      <w:bookmarkStart w:id="12" w:name="_Toc147932285"/>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1"/>
      <w:bookmarkEnd w:id="12"/>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3" w:name="_Toc509901515"/>
      <w:bookmarkStart w:id="14" w:name="_Toc147932286"/>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3"/>
      <w:bookmarkEnd w:id="14"/>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77486" w:rsidRDefault="00E4460A" w:rsidP="001826D5">
      <w:pPr>
        <w:rPr>
          <w:rFonts w:ascii="Arial" w:hAnsi="Arial" w:cs="Arial"/>
          <w:sz w:val="22"/>
          <w:szCs w:val="22"/>
        </w:rPr>
      </w:pPr>
    </w:p>
    <w:p w:rsidR="00002B0B" w:rsidRDefault="00002B0B" w:rsidP="00B81FE8">
      <w:pPr>
        <w:jc w:val="both"/>
        <w:rPr>
          <w:rFonts w:ascii="Arial" w:hAnsi="Arial" w:cs="Arial"/>
          <w:b/>
          <w:sz w:val="22"/>
          <w:szCs w:val="22"/>
        </w:rPr>
      </w:pPr>
    </w:p>
    <w:p w:rsidR="00E4460A" w:rsidRPr="00677486" w:rsidRDefault="00E4460A" w:rsidP="00B81FE8">
      <w:pPr>
        <w:jc w:val="both"/>
        <w:rPr>
          <w:rFonts w:ascii="Arial" w:hAnsi="Arial" w:cs="Arial"/>
          <w:b/>
          <w:sz w:val="22"/>
          <w:szCs w:val="22"/>
        </w:rPr>
      </w:pPr>
      <w:r w:rsidRPr="00677486">
        <w:rPr>
          <w:rFonts w:ascii="Arial" w:hAnsi="Arial" w:cs="Arial"/>
          <w:b/>
          <w:sz w:val="22"/>
          <w:szCs w:val="22"/>
        </w:rPr>
        <w:t>1. OFERTA ECONÒMICA RELATIVA A L’EXECUCIÓ DELS TREBALLS</w:t>
      </w:r>
      <w:r w:rsidR="00B81FE8">
        <w:rPr>
          <w:rFonts w:ascii="Arial" w:hAnsi="Arial" w:cs="Arial"/>
          <w:b/>
          <w:sz w:val="22"/>
          <w:szCs w:val="22"/>
        </w:rPr>
        <w:t xml:space="preserve"> </w:t>
      </w:r>
      <w:r w:rsidR="00B81FE8" w:rsidRPr="00677486">
        <w:rPr>
          <w:rFonts w:ascii="Arial" w:hAnsi="Arial" w:cs="Arial"/>
          <w:b/>
          <w:sz w:val="22"/>
          <w:szCs w:val="22"/>
        </w:rPr>
        <w:t>(</w:t>
      </w:r>
      <w:r w:rsidR="00B81FE8">
        <w:rPr>
          <w:rFonts w:ascii="Arial" w:hAnsi="Arial" w:cs="Arial"/>
          <w:b/>
          <w:sz w:val="22"/>
          <w:szCs w:val="22"/>
        </w:rPr>
        <w:t>Annex 1, punt 2.1</w:t>
      </w:r>
      <w:r w:rsidR="00B81FE8" w:rsidRPr="00677486">
        <w:rPr>
          <w:rFonts w:ascii="Arial" w:hAnsi="Arial" w:cs="Arial"/>
          <w:b/>
          <w:sz w:val="22"/>
          <w:szCs w:val="22"/>
        </w:rPr>
        <w:t>).</w:t>
      </w:r>
    </w:p>
    <w:p w:rsidR="00E4460A" w:rsidRPr="00677486" w:rsidRDefault="00E4460A" w:rsidP="001826D5">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2962"/>
      </w:tblGrid>
      <w:tr w:rsidR="002F33B4" w:rsidRPr="00677486" w:rsidTr="0051194E">
        <w:trPr>
          <w:jc w:val="center"/>
        </w:trPr>
        <w:tc>
          <w:tcPr>
            <w:tcW w:w="3690" w:type="dxa"/>
            <w:shd w:val="clear" w:color="auto" w:fill="B8CCE4" w:themeFill="accent1" w:themeFillTint="66"/>
          </w:tcPr>
          <w:p w:rsidR="002F33B4" w:rsidRPr="00677486" w:rsidRDefault="002F33B4" w:rsidP="001826D5">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2F33B4" w:rsidRPr="00677486" w:rsidRDefault="002F33B4" w:rsidP="001826D5">
            <w:pPr>
              <w:jc w:val="center"/>
              <w:rPr>
                <w:rFonts w:ascii="Arial" w:hAnsi="Arial" w:cs="Arial"/>
                <w:b/>
                <w:sz w:val="22"/>
                <w:szCs w:val="22"/>
              </w:rPr>
            </w:pPr>
            <w:r w:rsidRPr="00677486">
              <w:rPr>
                <w:rFonts w:ascii="Arial" w:hAnsi="Arial" w:cs="Arial"/>
                <w:b/>
                <w:sz w:val="22"/>
                <w:szCs w:val="22"/>
              </w:rPr>
              <w:t>(IVA exclòs)</w:t>
            </w:r>
          </w:p>
        </w:tc>
        <w:tc>
          <w:tcPr>
            <w:tcW w:w="2962" w:type="dxa"/>
            <w:tcBorders>
              <w:bottom w:val="single" w:sz="4" w:space="0" w:color="auto"/>
            </w:tcBorders>
            <w:shd w:val="clear" w:color="auto" w:fill="B8CCE4" w:themeFill="accent1" w:themeFillTint="66"/>
          </w:tcPr>
          <w:p w:rsidR="002F33B4" w:rsidRPr="00677486" w:rsidRDefault="002F33B4" w:rsidP="001826D5">
            <w:pPr>
              <w:jc w:val="center"/>
              <w:rPr>
                <w:rFonts w:ascii="Arial" w:hAnsi="Arial" w:cs="Arial"/>
                <w:b/>
                <w:sz w:val="22"/>
                <w:szCs w:val="22"/>
              </w:rPr>
            </w:pPr>
            <w:r w:rsidRPr="00677486">
              <w:rPr>
                <w:rFonts w:ascii="Arial" w:hAnsi="Arial" w:cs="Arial"/>
                <w:b/>
                <w:sz w:val="22"/>
                <w:szCs w:val="22"/>
              </w:rPr>
              <w:t>PRESSUPOST BASE DE LICITACIÓ</w:t>
            </w:r>
          </w:p>
          <w:p w:rsidR="002F33B4" w:rsidRPr="00677486" w:rsidRDefault="002F33B4" w:rsidP="001826D5">
            <w:pPr>
              <w:jc w:val="center"/>
              <w:rPr>
                <w:rFonts w:ascii="Arial" w:hAnsi="Arial" w:cs="Arial"/>
                <w:b/>
                <w:sz w:val="22"/>
                <w:szCs w:val="22"/>
              </w:rPr>
            </w:pPr>
            <w:r w:rsidRPr="00677486">
              <w:rPr>
                <w:rFonts w:ascii="Arial" w:hAnsi="Arial" w:cs="Arial"/>
                <w:b/>
                <w:sz w:val="22"/>
                <w:szCs w:val="22"/>
              </w:rPr>
              <w:t>(IVA exclòs)</w:t>
            </w:r>
          </w:p>
        </w:tc>
      </w:tr>
      <w:tr w:rsidR="002F33B4" w:rsidRPr="009A2C7A" w:rsidTr="003801A6">
        <w:trPr>
          <w:trHeight w:val="73"/>
          <w:jc w:val="center"/>
        </w:trPr>
        <w:tc>
          <w:tcPr>
            <w:tcW w:w="3690" w:type="dxa"/>
          </w:tcPr>
          <w:p w:rsidR="002F33B4" w:rsidRPr="009A2C7A" w:rsidRDefault="002F33B4" w:rsidP="001826D5">
            <w:pPr>
              <w:rPr>
                <w:rFonts w:ascii="Arial" w:hAnsi="Arial" w:cs="Arial"/>
                <w:b/>
                <w:sz w:val="22"/>
                <w:szCs w:val="22"/>
              </w:rPr>
            </w:pPr>
          </w:p>
        </w:tc>
        <w:tc>
          <w:tcPr>
            <w:tcW w:w="2962" w:type="dxa"/>
            <w:shd w:val="clear" w:color="auto" w:fill="FFFFFF" w:themeFill="background1"/>
          </w:tcPr>
          <w:p w:rsidR="002F33B4" w:rsidRPr="009A2C7A" w:rsidRDefault="003801A6" w:rsidP="00DC3A8C">
            <w:pPr>
              <w:tabs>
                <w:tab w:val="decimal" w:pos="1378"/>
              </w:tabs>
              <w:jc w:val="right"/>
              <w:rPr>
                <w:rFonts w:ascii="Arial" w:hAnsi="Arial" w:cs="Arial"/>
                <w:b/>
                <w:bCs/>
                <w:sz w:val="22"/>
                <w:szCs w:val="22"/>
              </w:rPr>
            </w:pPr>
            <w:r w:rsidRPr="003801A6">
              <w:rPr>
                <w:rStyle w:val="Estilo3"/>
                <w:rFonts w:cs="Arial"/>
                <w:szCs w:val="22"/>
              </w:rPr>
              <w:t>125.605,89 €</w:t>
            </w:r>
          </w:p>
        </w:tc>
      </w:tr>
    </w:tbl>
    <w:p w:rsidR="00CA7693" w:rsidRDefault="00CA7693" w:rsidP="001826D5">
      <w:pPr>
        <w:rPr>
          <w:rFonts w:ascii="Arial" w:hAnsi="Arial" w:cs="Arial"/>
          <w:sz w:val="22"/>
          <w:szCs w:val="22"/>
        </w:rPr>
      </w:pPr>
    </w:p>
    <w:p w:rsidR="00DD5A2A" w:rsidRDefault="00DD5A2A" w:rsidP="00DD5A2A">
      <w:pPr>
        <w:jc w:val="both"/>
        <w:rPr>
          <w:rFonts w:ascii="Arial" w:hAnsi="Arial" w:cs="Arial"/>
          <w:b/>
          <w:sz w:val="22"/>
          <w:szCs w:val="22"/>
        </w:rPr>
      </w:pPr>
    </w:p>
    <w:p w:rsidR="003801A6" w:rsidRDefault="00DD5A2A" w:rsidP="00DD5A2A">
      <w:pPr>
        <w:jc w:val="both"/>
        <w:rPr>
          <w:rFonts w:ascii="Arial" w:hAnsi="Arial" w:cs="Arial"/>
          <w:b/>
          <w:sz w:val="22"/>
          <w:szCs w:val="22"/>
        </w:rPr>
      </w:pPr>
      <w:r>
        <w:rPr>
          <w:rFonts w:ascii="Arial" w:hAnsi="Arial" w:cs="Arial"/>
          <w:b/>
          <w:sz w:val="22"/>
          <w:szCs w:val="22"/>
        </w:rPr>
        <w:t xml:space="preserve">2.- </w:t>
      </w:r>
      <w:r w:rsidR="003801A6" w:rsidRPr="003801A6">
        <w:rPr>
          <w:rFonts w:ascii="Arial" w:hAnsi="Arial" w:cs="Arial"/>
          <w:b/>
          <w:sz w:val="22"/>
          <w:szCs w:val="22"/>
        </w:rPr>
        <w:t>REDUCCIÓ DE TERMINI</w:t>
      </w:r>
      <w:r w:rsidR="003801A6">
        <w:rPr>
          <w:rFonts w:ascii="Arial" w:hAnsi="Arial" w:cs="Arial"/>
          <w:b/>
          <w:sz w:val="22"/>
          <w:szCs w:val="22"/>
        </w:rPr>
        <w:t xml:space="preserve"> </w:t>
      </w:r>
      <w:r w:rsidR="003801A6" w:rsidRPr="00677486">
        <w:rPr>
          <w:rFonts w:ascii="Arial" w:hAnsi="Arial" w:cs="Arial"/>
          <w:b/>
          <w:sz w:val="22"/>
          <w:szCs w:val="22"/>
        </w:rPr>
        <w:t>(</w:t>
      </w:r>
      <w:r w:rsidR="003801A6">
        <w:rPr>
          <w:rFonts w:ascii="Arial" w:hAnsi="Arial" w:cs="Arial"/>
          <w:b/>
          <w:sz w:val="22"/>
          <w:szCs w:val="22"/>
        </w:rPr>
        <w:t>Annex 1, punt 2.2</w:t>
      </w:r>
      <w:r w:rsidR="003801A6" w:rsidRPr="00677486">
        <w:rPr>
          <w:rFonts w:ascii="Arial" w:hAnsi="Arial" w:cs="Arial"/>
          <w:b/>
          <w:sz w:val="22"/>
          <w:szCs w:val="22"/>
        </w:rPr>
        <w:t>).</w:t>
      </w:r>
    </w:p>
    <w:p w:rsidR="003801A6" w:rsidRPr="00C56DCE" w:rsidRDefault="003801A6" w:rsidP="003801A6">
      <w:pPr>
        <w:spacing w:line="276" w:lineRule="auto"/>
        <w:ind w:right="-1"/>
        <w:jc w:val="both"/>
        <w:rPr>
          <w:rFonts w:ascii="Arial" w:hAnsi="Arial" w:cs="Arial"/>
          <w:b/>
          <w:bCs/>
          <w:sz w:val="22"/>
          <w:szCs w:val="22"/>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3801A6" w:rsidRPr="00C56DCE" w:rsidTr="0051194E">
        <w:tc>
          <w:tcPr>
            <w:tcW w:w="4486" w:type="dxa"/>
            <w:tcBorders>
              <w:top w:val="nil"/>
              <w:left w:val="nil"/>
              <w:bottom w:val="single" w:sz="4" w:space="0" w:color="auto"/>
              <w:right w:val="single" w:sz="4" w:space="0" w:color="auto"/>
            </w:tcBorders>
          </w:tcPr>
          <w:p w:rsidR="003801A6" w:rsidRPr="00C56DCE" w:rsidRDefault="003801A6" w:rsidP="00F75463">
            <w:pPr>
              <w:rPr>
                <w:rFonts w:ascii="Arial" w:hAnsi="Arial" w:cs="Arial"/>
                <w:i/>
                <w:iCs/>
                <w:sz w:val="22"/>
                <w:szCs w:val="22"/>
              </w:rPr>
            </w:pPr>
          </w:p>
          <w:p w:rsidR="003801A6" w:rsidRPr="00C56DCE" w:rsidRDefault="003801A6" w:rsidP="00F75463">
            <w:pPr>
              <w:rPr>
                <w:rFonts w:ascii="Arial" w:hAnsi="Arial" w:cs="Arial"/>
                <w:i/>
                <w:iCs/>
                <w:sz w:val="22"/>
                <w:szCs w:val="22"/>
              </w:rPr>
            </w:pP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3801A6" w:rsidRPr="003801A6" w:rsidRDefault="003801A6" w:rsidP="00F75463">
            <w:pPr>
              <w:jc w:val="both"/>
              <w:rPr>
                <w:rFonts w:ascii="Arial" w:hAnsi="Arial" w:cs="Arial"/>
                <w:b/>
                <w:i/>
                <w:iCs/>
                <w:sz w:val="22"/>
                <w:szCs w:val="22"/>
              </w:rPr>
            </w:pPr>
            <w:r w:rsidRPr="003801A6">
              <w:rPr>
                <w:rFonts w:ascii="Arial" w:hAnsi="Arial" w:cs="Arial"/>
                <w:b/>
                <w:sz w:val="22"/>
                <w:szCs w:val="22"/>
              </w:rPr>
              <w:t>Indicar l’opció oferta, en el seu cas.</w:t>
            </w:r>
          </w:p>
        </w:tc>
      </w:tr>
      <w:tr w:rsidR="003801A6" w:rsidRPr="00C56DCE" w:rsidTr="003801A6">
        <w:trPr>
          <w:trHeight w:val="279"/>
        </w:trPr>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F75463">
            <w:pPr>
              <w:pStyle w:val="TableParagraph"/>
              <w:spacing w:before="45"/>
            </w:pPr>
            <w:r w:rsidRPr="00C56DCE">
              <w:t>3</w:t>
            </w:r>
            <w:r w:rsidRPr="00C56DCE">
              <w:rPr>
                <w:spacing w:val="-4"/>
              </w:rPr>
              <w:t xml:space="preserve"> </w:t>
            </w:r>
            <w:r>
              <w:rPr>
                <w:spacing w:val="-2"/>
              </w:rPr>
              <w:t>setmanes</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r w:rsidR="003801A6" w:rsidRPr="00C56DCE" w:rsidTr="003801A6">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F75463">
            <w:pPr>
              <w:pStyle w:val="TableParagraph"/>
              <w:spacing w:before="45"/>
            </w:pPr>
            <w:r w:rsidRPr="00C56DCE">
              <w:t>2</w:t>
            </w:r>
            <w:r w:rsidRPr="00C56DCE">
              <w:rPr>
                <w:spacing w:val="-4"/>
              </w:rPr>
              <w:t xml:space="preserve"> </w:t>
            </w:r>
            <w:r w:rsidRPr="00C56DCE">
              <w:rPr>
                <w:spacing w:val="-2"/>
              </w:rPr>
              <w:t>setmanes</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r w:rsidR="003801A6" w:rsidRPr="00C56DCE" w:rsidTr="003801A6">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F75463">
            <w:pPr>
              <w:pStyle w:val="TableParagraph"/>
              <w:spacing w:before="45"/>
            </w:pPr>
            <w:r w:rsidRPr="00C56DCE">
              <w:t>1</w:t>
            </w:r>
            <w:r w:rsidRPr="00C56DCE">
              <w:rPr>
                <w:spacing w:val="-4"/>
              </w:rPr>
              <w:t xml:space="preserve"> </w:t>
            </w:r>
            <w:r w:rsidRPr="00C56DCE">
              <w:rPr>
                <w:spacing w:val="-2"/>
              </w:rPr>
              <w:t>setmanes</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r w:rsidR="003801A6" w:rsidRPr="00C56DCE" w:rsidTr="003801A6">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F75463">
            <w:pPr>
              <w:pStyle w:val="TableParagraph"/>
              <w:spacing w:before="45"/>
            </w:pPr>
            <w:r w:rsidRPr="00C56DCE">
              <w:t>No</w:t>
            </w:r>
            <w:r w:rsidRPr="00C56DCE">
              <w:rPr>
                <w:spacing w:val="-9"/>
              </w:rPr>
              <w:t xml:space="preserve"> </w:t>
            </w:r>
            <w:r w:rsidRPr="00C56DCE">
              <w:t>aporta</w:t>
            </w:r>
            <w:r w:rsidRPr="00C56DCE">
              <w:rPr>
                <w:spacing w:val="-9"/>
              </w:rPr>
              <w:t xml:space="preserve"> </w:t>
            </w:r>
            <w:r w:rsidRPr="00C56DCE">
              <w:t>o</w:t>
            </w:r>
            <w:r w:rsidRPr="00C56DCE">
              <w:rPr>
                <w:spacing w:val="-9"/>
              </w:rPr>
              <w:t xml:space="preserve"> </w:t>
            </w:r>
            <w:r w:rsidRPr="00C56DCE">
              <w:t>sense indicació</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bl>
    <w:p w:rsidR="003801A6" w:rsidRPr="00C56DCE" w:rsidRDefault="003801A6" w:rsidP="003801A6">
      <w:pPr>
        <w:spacing w:line="276" w:lineRule="auto"/>
        <w:ind w:right="-1"/>
        <w:jc w:val="both"/>
        <w:rPr>
          <w:rFonts w:ascii="Arial" w:hAnsi="Arial" w:cs="Arial"/>
          <w:b/>
          <w:bCs/>
          <w:sz w:val="22"/>
          <w:szCs w:val="22"/>
        </w:rPr>
      </w:pPr>
    </w:p>
    <w:p w:rsidR="003801A6" w:rsidRDefault="003801A6" w:rsidP="00DD5A2A">
      <w:pPr>
        <w:jc w:val="both"/>
        <w:rPr>
          <w:rFonts w:ascii="Arial" w:hAnsi="Arial" w:cs="Arial"/>
          <w:b/>
          <w:sz w:val="22"/>
          <w:szCs w:val="22"/>
        </w:rPr>
      </w:pPr>
    </w:p>
    <w:p w:rsidR="003801A6" w:rsidRDefault="003801A6" w:rsidP="003801A6">
      <w:pPr>
        <w:jc w:val="both"/>
        <w:rPr>
          <w:rFonts w:ascii="Arial" w:hAnsi="Arial" w:cs="Arial"/>
          <w:b/>
          <w:sz w:val="22"/>
          <w:szCs w:val="22"/>
        </w:rPr>
      </w:pPr>
      <w:r>
        <w:rPr>
          <w:rFonts w:ascii="Arial" w:hAnsi="Arial" w:cs="Arial"/>
          <w:b/>
          <w:sz w:val="22"/>
          <w:szCs w:val="22"/>
        </w:rPr>
        <w:t>3.- COMPROMÍS INDUSTRIAL AMB SOLVÈNCIA</w:t>
      </w:r>
      <w:r w:rsidR="00014343">
        <w:rPr>
          <w:rFonts w:ascii="Arial" w:hAnsi="Arial" w:cs="Arial"/>
          <w:b/>
          <w:sz w:val="22"/>
          <w:szCs w:val="22"/>
        </w:rPr>
        <w:t xml:space="preserve"> (FABRICANT BARANA)</w:t>
      </w:r>
      <w:r>
        <w:rPr>
          <w:rFonts w:ascii="Arial" w:hAnsi="Arial" w:cs="Arial"/>
          <w:b/>
          <w:sz w:val="22"/>
          <w:szCs w:val="22"/>
        </w:rPr>
        <w:t xml:space="preserve"> </w:t>
      </w:r>
      <w:r w:rsidRPr="00677486">
        <w:rPr>
          <w:rFonts w:ascii="Arial" w:hAnsi="Arial" w:cs="Arial"/>
          <w:b/>
          <w:sz w:val="22"/>
          <w:szCs w:val="22"/>
        </w:rPr>
        <w:t>(</w:t>
      </w:r>
      <w:r>
        <w:rPr>
          <w:rFonts w:ascii="Arial" w:hAnsi="Arial" w:cs="Arial"/>
          <w:b/>
          <w:sz w:val="22"/>
          <w:szCs w:val="22"/>
        </w:rPr>
        <w:t>Annex 1, punt 2.3</w:t>
      </w:r>
      <w:r w:rsidRPr="00677486">
        <w:rPr>
          <w:rFonts w:ascii="Arial" w:hAnsi="Arial" w:cs="Arial"/>
          <w:b/>
          <w:sz w:val="22"/>
          <w:szCs w:val="22"/>
        </w:rPr>
        <w:t>).</w:t>
      </w:r>
    </w:p>
    <w:p w:rsidR="003801A6" w:rsidRDefault="003801A6" w:rsidP="003801A6">
      <w:pPr>
        <w:jc w:val="both"/>
        <w:rPr>
          <w:rFonts w:ascii="Arial" w:hAnsi="Arial" w:cs="Arial"/>
          <w:b/>
          <w:sz w:val="22"/>
          <w:szCs w:val="22"/>
        </w:rPr>
      </w:pPr>
    </w:p>
    <w:tbl>
      <w:tblPr>
        <w:tblStyle w:val="Taulaambquadrcula"/>
        <w:tblW w:w="7351" w:type="dxa"/>
        <w:tblInd w:w="837" w:type="dxa"/>
        <w:tblLayout w:type="fixed"/>
        <w:tblLook w:val="04A0" w:firstRow="1" w:lastRow="0" w:firstColumn="1" w:lastColumn="0" w:noHBand="0" w:noVBand="1"/>
      </w:tblPr>
      <w:tblGrid>
        <w:gridCol w:w="4486"/>
        <w:gridCol w:w="2865"/>
      </w:tblGrid>
      <w:tr w:rsidR="003801A6" w:rsidRPr="00C56DCE" w:rsidTr="0051194E">
        <w:tc>
          <w:tcPr>
            <w:tcW w:w="4486" w:type="dxa"/>
            <w:tcBorders>
              <w:top w:val="nil"/>
              <w:left w:val="nil"/>
              <w:bottom w:val="single" w:sz="4" w:space="0" w:color="auto"/>
              <w:right w:val="single" w:sz="4" w:space="0" w:color="auto"/>
            </w:tcBorders>
          </w:tcPr>
          <w:p w:rsidR="003801A6" w:rsidRPr="003801A6" w:rsidRDefault="003801A6" w:rsidP="00F75463">
            <w:pPr>
              <w:rPr>
                <w:rFonts w:ascii="Arial" w:hAnsi="Arial" w:cs="Arial"/>
                <w:i/>
                <w:iCs/>
                <w:sz w:val="22"/>
                <w:szCs w:val="22"/>
                <w:lang w:val="ca-ES"/>
              </w:rPr>
            </w:pPr>
          </w:p>
          <w:p w:rsidR="003801A6" w:rsidRPr="00C56DCE" w:rsidRDefault="003801A6" w:rsidP="00F75463">
            <w:pPr>
              <w:rPr>
                <w:rFonts w:ascii="Arial" w:hAnsi="Arial" w:cs="Arial"/>
                <w:i/>
                <w:iCs/>
                <w:sz w:val="22"/>
                <w:szCs w:val="22"/>
              </w:rPr>
            </w:pPr>
          </w:p>
        </w:tc>
        <w:tc>
          <w:tcPr>
            <w:tcW w:w="286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3801A6" w:rsidRPr="003801A6" w:rsidRDefault="003801A6" w:rsidP="00F75463">
            <w:pPr>
              <w:jc w:val="both"/>
              <w:rPr>
                <w:rFonts w:ascii="Arial" w:hAnsi="Arial" w:cs="Arial"/>
                <w:b/>
                <w:i/>
                <w:iCs/>
                <w:sz w:val="22"/>
                <w:szCs w:val="22"/>
              </w:rPr>
            </w:pPr>
            <w:r w:rsidRPr="003801A6">
              <w:rPr>
                <w:rFonts w:ascii="Arial" w:hAnsi="Arial" w:cs="Arial"/>
                <w:b/>
                <w:sz w:val="22"/>
                <w:szCs w:val="22"/>
              </w:rPr>
              <w:t>Indicar l’opció oferta, en el seu cas.</w:t>
            </w:r>
          </w:p>
        </w:tc>
      </w:tr>
      <w:tr w:rsidR="003801A6" w:rsidRPr="00C56DCE" w:rsidTr="00F75463">
        <w:trPr>
          <w:trHeight w:val="279"/>
        </w:trPr>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0E23FC">
            <w:pPr>
              <w:pStyle w:val="TableParagraph"/>
              <w:spacing w:before="45"/>
              <w:jc w:val="both"/>
            </w:pPr>
            <w:r>
              <w:t>Presenta declaració relativa a l’experiència d’industrial</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r w:rsidR="003801A6" w:rsidRPr="00C56DCE" w:rsidTr="00F75463">
        <w:tc>
          <w:tcPr>
            <w:tcW w:w="4486" w:type="dxa"/>
            <w:tcBorders>
              <w:top w:val="single" w:sz="4" w:space="0" w:color="auto"/>
              <w:left w:val="single" w:sz="4" w:space="0" w:color="auto"/>
              <w:bottom w:val="single" w:sz="4" w:space="0" w:color="auto"/>
              <w:right w:val="single" w:sz="4" w:space="0" w:color="auto"/>
            </w:tcBorders>
            <w:hideMark/>
          </w:tcPr>
          <w:p w:rsidR="003801A6" w:rsidRPr="00C56DCE" w:rsidRDefault="003801A6" w:rsidP="000E23FC">
            <w:pPr>
              <w:pStyle w:val="TableParagraph"/>
              <w:spacing w:before="45"/>
              <w:jc w:val="both"/>
            </w:pPr>
            <w:r>
              <w:t>No presenta declaració relativa a l’experiència d’industrial</w:t>
            </w:r>
          </w:p>
        </w:tc>
        <w:tc>
          <w:tcPr>
            <w:tcW w:w="2865"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bl>
    <w:p w:rsidR="003801A6" w:rsidRPr="00C56DCE" w:rsidRDefault="003801A6" w:rsidP="003801A6">
      <w:pPr>
        <w:spacing w:line="276" w:lineRule="auto"/>
        <w:ind w:right="-1"/>
        <w:jc w:val="both"/>
        <w:rPr>
          <w:rFonts w:ascii="Arial" w:hAnsi="Arial" w:cs="Arial"/>
          <w:b/>
          <w:bCs/>
          <w:sz w:val="22"/>
          <w:szCs w:val="22"/>
        </w:rPr>
      </w:pPr>
    </w:p>
    <w:p w:rsidR="003801A6" w:rsidRPr="003801A6" w:rsidRDefault="003801A6" w:rsidP="00DD5A2A">
      <w:pPr>
        <w:jc w:val="both"/>
        <w:rPr>
          <w:rFonts w:ascii="Arial" w:hAnsi="Arial" w:cs="Arial"/>
          <w:sz w:val="22"/>
          <w:szCs w:val="22"/>
        </w:rPr>
      </w:pPr>
      <w:r w:rsidRPr="003801A6">
        <w:rPr>
          <w:rFonts w:ascii="Arial" w:hAnsi="Arial" w:cs="Arial"/>
          <w:sz w:val="22"/>
          <w:szCs w:val="22"/>
        </w:rPr>
        <w:t>Incorporar carta dins del sobre 3.</w:t>
      </w:r>
    </w:p>
    <w:p w:rsidR="003801A6" w:rsidRDefault="003801A6" w:rsidP="00DD5A2A">
      <w:pPr>
        <w:jc w:val="both"/>
        <w:rPr>
          <w:rFonts w:ascii="Arial" w:hAnsi="Arial" w:cs="Arial"/>
          <w:b/>
          <w:sz w:val="22"/>
          <w:szCs w:val="22"/>
        </w:rPr>
      </w:pPr>
    </w:p>
    <w:p w:rsidR="005A7599" w:rsidRPr="009A3076" w:rsidRDefault="003801A6" w:rsidP="005A7599">
      <w:pPr>
        <w:jc w:val="both"/>
        <w:rPr>
          <w:rFonts w:ascii="Arial" w:hAnsi="Arial" w:cs="Arial"/>
          <w:b/>
          <w:sz w:val="22"/>
          <w:szCs w:val="22"/>
        </w:rPr>
      </w:pPr>
      <w:r>
        <w:rPr>
          <w:rFonts w:ascii="Arial" w:hAnsi="Arial" w:cs="Arial"/>
          <w:b/>
          <w:sz w:val="22"/>
          <w:szCs w:val="22"/>
        </w:rPr>
        <w:t>4</w:t>
      </w:r>
      <w:r w:rsidR="005A7599">
        <w:rPr>
          <w:rFonts w:ascii="Arial" w:hAnsi="Arial" w:cs="Arial"/>
          <w:b/>
          <w:sz w:val="22"/>
          <w:szCs w:val="22"/>
        </w:rPr>
        <w:t xml:space="preserve">.- </w:t>
      </w:r>
      <w:r w:rsidR="00577580" w:rsidRPr="00FF2BB5">
        <w:rPr>
          <w:rFonts w:ascii="Arial" w:hAnsi="Arial" w:cs="Arial"/>
          <w:b/>
          <w:sz w:val="22"/>
          <w:szCs w:val="22"/>
        </w:rPr>
        <w:t>PLA DE RESPOSTA EN RELACIÓ A LA REPOSICIÓ DE MATERIALS</w:t>
      </w:r>
      <w:r w:rsidR="00577580">
        <w:rPr>
          <w:rFonts w:ascii="Arial" w:hAnsi="Arial" w:cs="Arial"/>
          <w:b/>
          <w:sz w:val="22"/>
          <w:szCs w:val="22"/>
        </w:rPr>
        <w:t xml:space="preserve"> </w:t>
      </w:r>
      <w:r>
        <w:rPr>
          <w:rFonts w:ascii="Arial" w:hAnsi="Arial" w:cs="Arial"/>
          <w:b/>
          <w:sz w:val="22"/>
          <w:szCs w:val="22"/>
        </w:rPr>
        <w:t>(Annex 1, punt 2.4</w:t>
      </w:r>
      <w:r w:rsidR="005A7599">
        <w:rPr>
          <w:rFonts w:ascii="Arial" w:hAnsi="Arial" w:cs="Arial"/>
          <w:b/>
          <w:sz w:val="22"/>
          <w:szCs w:val="22"/>
        </w:rPr>
        <w:t>).</w:t>
      </w:r>
    </w:p>
    <w:p w:rsidR="005A7599" w:rsidRPr="009A3076" w:rsidRDefault="005A7599" w:rsidP="005A7599">
      <w:pPr>
        <w:jc w:val="both"/>
        <w:rPr>
          <w:rFonts w:ascii="Arial" w:hAnsi="Arial" w:cs="Arial"/>
          <w:b/>
          <w:sz w:val="22"/>
          <w:szCs w:val="22"/>
        </w:rPr>
      </w:pPr>
    </w:p>
    <w:tbl>
      <w:tblPr>
        <w:tblStyle w:val="Taulaambquadrcula"/>
        <w:tblW w:w="8755" w:type="dxa"/>
        <w:tblLook w:val="04A0" w:firstRow="1" w:lastRow="0" w:firstColumn="1" w:lastColumn="0" w:noHBand="0" w:noVBand="1"/>
      </w:tblPr>
      <w:tblGrid>
        <w:gridCol w:w="1728"/>
        <w:gridCol w:w="1729"/>
        <w:gridCol w:w="1729"/>
        <w:gridCol w:w="1729"/>
        <w:gridCol w:w="1840"/>
      </w:tblGrid>
      <w:tr w:rsidR="005A7599" w:rsidRPr="009A3076" w:rsidTr="00082139">
        <w:tc>
          <w:tcPr>
            <w:tcW w:w="1728" w:type="dxa"/>
          </w:tcPr>
          <w:p w:rsidR="005A7599" w:rsidRPr="009A3076" w:rsidRDefault="005A7599" w:rsidP="00082139">
            <w:pPr>
              <w:jc w:val="both"/>
              <w:rPr>
                <w:rFonts w:ascii="Arial" w:hAnsi="Arial" w:cs="Arial"/>
                <w:lang w:val="ca-ES"/>
              </w:rPr>
            </w:pP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Sense cost</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Descompte 25% preus untaris ofertats</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Mateix import que l’ofertat en licitació</w:t>
            </w:r>
          </w:p>
        </w:tc>
        <w:tc>
          <w:tcPr>
            <w:tcW w:w="1840" w:type="dxa"/>
          </w:tcPr>
          <w:p w:rsidR="005A7599" w:rsidRPr="009A3076" w:rsidRDefault="005A7599" w:rsidP="00082139">
            <w:pPr>
              <w:jc w:val="both"/>
              <w:rPr>
                <w:rFonts w:ascii="Arial" w:hAnsi="Arial" w:cs="Arial"/>
                <w:lang w:val="ca-ES"/>
              </w:rPr>
            </w:pPr>
            <w:r w:rsidRPr="009A3076">
              <w:rPr>
                <w:rFonts w:ascii="Arial" w:hAnsi="Arial" w:cs="Arial"/>
                <w:lang w:val="ca-ES"/>
              </w:rPr>
              <w:t>Import Superior o no concretar</w:t>
            </w:r>
          </w:p>
        </w:tc>
      </w:tr>
      <w:tr w:rsidR="005A7599" w:rsidRPr="009A3076" w:rsidTr="00082139">
        <w:tc>
          <w:tcPr>
            <w:tcW w:w="1728"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Preu</w:t>
            </w: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840" w:type="dxa"/>
            <w:tcBorders>
              <w:bottom w:val="single" w:sz="4" w:space="0" w:color="auto"/>
            </w:tcBorders>
          </w:tcPr>
          <w:p w:rsidR="005A7599" w:rsidRPr="009A3076" w:rsidRDefault="005A7599" w:rsidP="00082139">
            <w:pPr>
              <w:jc w:val="both"/>
              <w:rPr>
                <w:rFonts w:ascii="Arial" w:hAnsi="Arial" w:cs="Arial"/>
                <w:lang w:val="ca-ES"/>
              </w:rPr>
            </w:pPr>
          </w:p>
        </w:tc>
      </w:tr>
      <w:tr w:rsidR="005A7599" w:rsidRPr="009A3076" w:rsidTr="00082139">
        <w:tc>
          <w:tcPr>
            <w:tcW w:w="1728"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729" w:type="dxa"/>
            <w:tcBorders>
              <w:left w:val="nil"/>
              <w:right w:val="nil"/>
            </w:tcBorders>
          </w:tcPr>
          <w:p w:rsidR="005A7599" w:rsidRPr="009A3076" w:rsidRDefault="005A7599" w:rsidP="00082139">
            <w:pPr>
              <w:jc w:val="both"/>
              <w:rPr>
                <w:rFonts w:ascii="Arial" w:hAnsi="Arial" w:cs="Arial"/>
                <w:lang w:val="ca-ES"/>
              </w:rPr>
            </w:pPr>
          </w:p>
        </w:tc>
        <w:tc>
          <w:tcPr>
            <w:tcW w:w="1840" w:type="dxa"/>
            <w:tcBorders>
              <w:left w:val="nil"/>
              <w:right w:val="nil"/>
            </w:tcBorders>
          </w:tcPr>
          <w:p w:rsidR="005A7599" w:rsidRPr="009A3076" w:rsidRDefault="005A7599" w:rsidP="00082139">
            <w:pPr>
              <w:jc w:val="both"/>
              <w:rPr>
                <w:rFonts w:ascii="Arial" w:hAnsi="Arial" w:cs="Arial"/>
                <w:lang w:val="ca-ES"/>
              </w:rPr>
            </w:pPr>
          </w:p>
        </w:tc>
      </w:tr>
      <w:tr w:rsidR="005A7599" w:rsidRPr="009A3076" w:rsidTr="00082139">
        <w:tc>
          <w:tcPr>
            <w:tcW w:w="1728" w:type="dxa"/>
          </w:tcPr>
          <w:p w:rsidR="005A7599" w:rsidRPr="009A3076" w:rsidRDefault="005A7599" w:rsidP="00082139">
            <w:pPr>
              <w:jc w:val="both"/>
              <w:rPr>
                <w:rFonts w:ascii="Arial" w:hAnsi="Arial" w:cs="Arial"/>
                <w:lang w:val="ca-ES"/>
              </w:rPr>
            </w:pP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48 hores</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72 hores</w:t>
            </w:r>
          </w:p>
        </w:tc>
        <w:tc>
          <w:tcPr>
            <w:tcW w:w="1729" w:type="dxa"/>
          </w:tcPr>
          <w:p w:rsidR="005A7599" w:rsidRPr="009A3076" w:rsidRDefault="005A7599" w:rsidP="00082139">
            <w:pPr>
              <w:jc w:val="both"/>
              <w:rPr>
                <w:rFonts w:ascii="Arial" w:hAnsi="Arial" w:cs="Arial"/>
                <w:lang w:val="ca-ES"/>
              </w:rPr>
            </w:pPr>
            <w:r w:rsidRPr="009A3076">
              <w:rPr>
                <w:rFonts w:ascii="Arial" w:hAnsi="Arial" w:cs="Arial"/>
                <w:lang w:val="ca-ES"/>
              </w:rPr>
              <w:t>&lt;ó= 1 setmana</w:t>
            </w:r>
          </w:p>
        </w:tc>
        <w:tc>
          <w:tcPr>
            <w:tcW w:w="1840" w:type="dxa"/>
          </w:tcPr>
          <w:p w:rsidR="005A7599" w:rsidRPr="009A3076" w:rsidRDefault="005A7599" w:rsidP="00082139">
            <w:pPr>
              <w:jc w:val="both"/>
              <w:rPr>
                <w:rFonts w:ascii="Arial" w:hAnsi="Arial" w:cs="Arial"/>
                <w:lang w:val="ca-ES"/>
              </w:rPr>
            </w:pPr>
            <w:r w:rsidRPr="009A3076">
              <w:rPr>
                <w:rFonts w:ascii="Arial" w:hAnsi="Arial" w:cs="Arial"/>
                <w:lang w:val="ca-ES"/>
              </w:rPr>
              <w:t>&gt; 1 setmana o no concreta</w:t>
            </w:r>
          </w:p>
        </w:tc>
      </w:tr>
      <w:tr w:rsidR="005A7599" w:rsidRPr="009A3076" w:rsidTr="00082139">
        <w:tc>
          <w:tcPr>
            <w:tcW w:w="1728"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Termini de resposta</w:t>
            </w: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729" w:type="dxa"/>
            <w:tcBorders>
              <w:bottom w:val="single" w:sz="4" w:space="0" w:color="auto"/>
            </w:tcBorders>
          </w:tcPr>
          <w:p w:rsidR="005A7599" w:rsidRPr="009A3076" w:rsidRDefault="005A7599" w:rsidP="00082139">
            <w:pPr>
              <w:jc w:val="both"/>
              <w:rPr>
                <w:rFonts w:ascii="Arial" w:hAnsi="Arial" w:cs="Arial"/>
                <w:lang w:val="ca-ES"/>
              </w:rPr>
            </w:pPr>
          </w:p>
        </w:tc>
        <w:tc>
          <w:tcPr>
            <w:tcW w:w="1840" w:type="dxa"/>
            <w:tcBorders>
              <w:bottom w:val="single" w:sz="4" w:space="0" w:color="auto"/>
            </w:tcBorders>
          </w:tcPr>
          <w:p w:rsidR="005A7599" w:rsidRPr="009A3076" w:rsidRDefault="005A7599" w:rsidP="00082139">
            <w:pPr>
              <w:jc w:val="both"/>
              <w:rPr>
                <w:rFonts w:ascii="Arial" w:hAnsi="Arial" w:cs="Arial"/>
                <w:lang w:val="ca-ES"/>
              </w:rPr>
            </w:pPr>
          </w:p>
        </w:tc>
      </w:tr>
    </w:tbl>
    <w:p w:rsidR="005A7599" w:rsidRPr="009A3076" w:rsidRDefault="005A7599" w:rsidP="005A7599">
      <w:pPr>
        <w:pStyle w:val="Sagniadetextindependent"/>
        <w:ind w:left="708" w:firstLine="708"/>
        <w:jc w:val="center"/>
        <w:rPr>
          <w:sz w:val="22"/>
          <w:szCs w:val="22"/>
        </w:rPr>
      </w:pPr>
    </w:p>
    <w:tbl>
      <w:tblPr>
        <w:tblStyle w:val="Taulaambquadrcula"/>
        <w:tblW w:w="9062" w:type="dxa"/>
        <w:tblLook w:val="04A0" w:firstRow="1" w:lastRow="0" w:firstColumn="1" w:lastColumn="0" w:noHBand="0" w:noVBand="1"/>
      </w:tblPr>
      <w:tblGrid>
        <w:gridCol w:w="1545"/>
        <w:gridCol w:w="1257"/>
        <w:gridCol w:w="1764"/>
        <w:gridCol w:w="1554"/>
        <w:gridCol w:w="1707"/>
        <w:gridCol w:w="1235"/>
      </w:tblGrid>
      <w:tr w:rsidR="005A7599" w:rsidRPr="009A3076" w:rsidTr="00082139">
        <w:tc>
          <w:tcPr>
            <w:tcW w:w="1545" w:type="dxa"/>
          </w:tcPr>
          <w:p w:rsidR="005A7599" w:rsidRPr="009A3076" w:rsidRDefault="005A7599" w:rsidP="00082139">
            <w:pPr>
              <w:jc w:val="both"/>
              <w:rPr>
                <w:rFonts w:ascii="Arial" w:hAnsi="Arial" w:cs="Arial"/>
                <w:lang w:val="ca-ES"/>
              </w:rPr>
            </w:pPr>
            <w:r w:rsidRPr="009A3076">
              <w:rPr>
                <w:rFonts w:ascii="Arial" w:hAnsi="Arial" w:cs="Arial"/>
                <w:lang w:val="ca-ES"/>
              </w:rPr>
              <w:t>Veure annex número 6</w:t>
            </w:r>
            <w:r w:rsidRPr="009A3076">
              <w:rPr>
                <w:rStyle w:val="Refernciadenotaapeudepgina"/>
                <w:rFonts w:ascii="Arial" w:hAnsi="Arial"/>
                <w:lang w:val="ca-ES"/>
              </w:rPr>
              <w:footnoteReference w:id="2"/>
            </w:r>
          </w:p>
        </w:tc>
        <w:tc>
          <w:tcPr>
            <w:tcW w:w="1257" w:type="dxa"/>
          </w:tcPr>
          <w:p w:rsidR="005A7599" w:rsidRPr="009A3076" w:rsidRDefault="005A7599" w:rsidP="00082139">
            <w:pPr>
              <w:jc w:val="both"/>
              <w:rPr>
                <w:rFonts w:ascii="Arial" w:hAnsi="Arial" w:cs="Arial"/>
                <w:lang w:val="ca-ES"/>
              </w:rPr>
            </w:pPr>
            <w:r w:rsidRPr="009A3076">
              <w:rPr>
                <w:rFonts w:ascii="Arial" w:hAnsi="Arial" w:cs="Arial"/>
                <w:lang w:val="ca-ES"/>
              </w:rPr>
              <w:t>Sense excepcions</w:t>
            </w:r>
          </w:p>
        </w:tc>
        <w:tc>
          <w:tcPr>
            <w:tcW w:w="1764" w:type="dxa"/>
          </w:tcPr>
          <w:p w:rsidR="005A7599" w:rsidRPr="009A3076" w:rsidRDefault="005A7599" w:rsidP="00082139">
            <w:pPr>
              <w:jc w:val="both"/>
              <w:rPr>
                <w:rFonts w:ascii="Arial" w:hAnsi="Arial" w:cs="Arial"/>
                <w:lang w:val="ca-ES"/>
              </w:rPr>
            </w:pPr>
            <w:r w:rsidRPr="009A3076">
              <w:rPr>
                <w:rFonts w:ascii="Arial" w:hAnsi="Arial" w:cs="Arial"/>
                <w:lang w:val="ca-ES"/>
              </w:rPr>
              <w:t>Poc rellevants...</w:t>
            </w:r>
          </w:p>
        </w:tc>
        <w:tc>
          <w:tcPr>
            <w:tcW w:w="1554" w:type="dxa"/>
          </w:tcPr>
          <w:p w:rsidR="005A7599" w:rsidRPr="009A3076" w:rsidRDefault="005A7599" w:rsidP="00082139">
            <w:pPr>
              <w:jc w:val="both"/>
              <w:rPr>
                <w:rFonts w:ascii="Arial" w:hAnsi="Arial" w:cs="Arial"/>
                <w:lang w:val="ca-ES"/>
              </w:rPr>
            </w:pPr>
            <w:r w:rsidRPr="009A3076">
              <w:rPr>
                <w:rFonts w:ascii="Arial" w:hAnsi="Arial" w:cs="Arial"/>
                <w:lang w:val="ca-ES"/>
              </w:rPr>
              <w:t>Rellevants..</w:t>
            </w:r>
          </w:p>
        </w:tc>
        <w:tc>
          <w:tcPr>
            <w:tcW w:w="1707" w:type="dxa"/>
          </w:tcPr>
          <w:p w:rsidR="005A7599" w:rsidRPr="009A3076" w:rsidRDefault="005A7599" w:rsidP="00082139">
            <w:pPr>
              <w:jc w:val="both"/>
              <w:rPr>
                <w:rFonts w:ascii="Arial" w:hAnsi="Arial" w:cs="Arial"/>
                <w:lang w:val="ca-ES"/>
              </w:rPr>
            </w:pPr>
            <w:r w:rsidRPr="009A3076">
              <w:rPr>
                <w:rFonts w:ascii="Arial" w:hAnsi="Arial" w:cs="Arial"/>
                <w:lang w:val="ca-ES"/>
              </w:rPr>
              <w:t>Molts substancials...</w:t>
            </w:r>
          </w:p>
        </w:tc>
        <w:tc>
          <w:tcPr>
            <w:tcW w:w="1235" w:type="dxa"/>
          </w:tcPr>
          <w:p w:rsidR="005A7599" w:rsidRPr="009A3076" w:rsidRDefault="005A7599" w:rsidP="00082139">
            <w:pPr>
              <w:jc w:val="both"/>
              <w:rPr>
                <w:rFonts w:ascii="Arial" w:hAnsi="Arial" w:cs="Arial"/>
                <w:lang w:val="ca-ES"/>
              </w:rPr>
            </w:pPr>
            <w:r w:rsidRPr="009A3076">
              <w:rPr>
                <w:rFonts w:ascii="Arial" w:hAnsi="Arial" w:cs="Arial"/>
                <w:lang w:val="ca-ES"/>
              </w:rPr>
              <w:t>No concreta o excepcions que ...</w:t>
            </w:r>
          </w:p>
        </w:tc>
      </w:tr>
      <w:tr w:rsidR="005A7599" w:rsidRPr="009A3076" w:rsidTr="00082139">
        <w:tc>
          <w:tcPr>
            <w:tcW w:w="1545" w:type="dxa"/>
            <w:tcBorders>
              <w:bottom w:val="single" w:sz="4" w:space="0" w:color="auto"/>
            </w:tcBorders>
          </w:tcPr>
          <w:p w:rsidR="005A7599" w:rsidRPr="009A3076" w:rsidRDefault="005A7599" w:rsidP="00082139">
            <w:pPr>
              <w:jc w:val="both"/>
              <w:rPr>
                <w:rFonts w:ascii="Arial" w:hAnsi="Arial" w:cs="Arial"/>
                <w:lang w:val="ca-ES"/>
              </w:rPr>
            </w:pPr>
            <w:r w:rsidRPr="009A3076">
              <w:rPr>
                <w:rFonts w:ascii="Arial" w:hAnsi="Arial" w:cs="Arial"/>
                <w:lang w:val="ca-ES"/>
              </w:rPr>
              <w:t>Excepcions</w:t>
            </w:r>
          </w:p>
        </w:tc>
        <w:tc>
          <w:tcPr>
            <w:tcW w:w="1257" w:type="dxa"/>
            <w:tcBorders>
              <w:bottom w:val="single" w:sz="4" w:space="0" w:color="auto"/>
            </w:tcBorders>
          </w:tcPr>
          <w:p w:rsidR="005A7599" w:rsidRPr="009A3076" w:rsidRDefault="005A7599" w:rsidP="00082139">
            <w:pPr>
              <w:jc w:val="both"/>
              <w:rPr>
                <w:rFonts w:ascii="Arial" w:hAnsi="Arial" w:cs="Arial"/>
                <w:lang w:val="ca-ES"/>
              </w:rPr>
            </w:pPr>
          </w:p>
        </w:tc>
        <w:tc>
          <w:tcPr>
            <w:tcW w:w="1764" w:type="dxa"/>
            <w:tcBorders>
              <w:bottom w:val="single" w:sz="4" w:space="0" w:color="auto"/>
            </w:tcBorders>
          </w:tcPr>
          <w:p w:rsidR="005A7599" w:rsidRPr="009A3076" w:rsidRDefault="005A7599" w:rsidP="00082139">
            <w:pPr>
              <w:jc w:val="both"/>
              <w:rPr>
                <w:rFonts w:ascii="Arial" w:hAnsi="Arial" w:cs="Arial"/>
                <w:lang w:val="ca-ES"/>
              </w:rPr>
            </w:pPr>
          </w:p>
        </w:tc>
        <w:tc>
          <w:tcPr>
            <w:tcW w:w="1554" w:type="dxa"/>
            <w:tcBorders>
              <w:bottom w:val="single" w:sz="4" w:space="0" w:color="auto"/>
            </w:tcBorders>
          </w:tcPr>
          <w:p w:rsidR="005A7599" w:rsidRPr="009A3076" w:rsidRDefault="005A7599" w:rsidP="00082139">
            <w:pPr>
              <w:jc w:val="both"/>
              <w:rPr>
                <w:rFonts w:ascii="Arial" w:hAnsi="Arial" w:cs="Arial"/>
                <w:lang w:val="ca-ES"/>
              </w:rPr>
            </w:pPr>
          </w:p>
        </w:tc>
        <w:tc>
          <w:tcPr>
            <w:tcW w:w="1707" w:type="dxa"/>
            <w:tcBorders>
              <w:bottom w:val="single" w:sz="4" w:space="0" w:color="auto"/>
            </w:tcBorders>
          </w:tcPr>
          <w:p w:rsidR="005A7599" w:rsidRPr="009A3076" w:rsidRDefault="005A7599" w:rsidP="00082139">
            <w:pPr>
              <w:jc w:val="both"/>
              <w:rPr>
                <w:rFonts w:ascii="Arial" w:hAnsi="Arial" w:cs="Arial"/>
                <w:lang w:val="ca-ES"/>
              </w:rPr>
            </w:pPr>
          </w:p>
        </w:tc>
        <w:tc>
          <w:tcPr>
            <w:tcW w:w="1235" w:type="dxa"/>
            <w:tcBorders>
              <w:bottom w:val="single" w:sz="4" w:space="0" w:color="auto"/>
            </w:tcBorders>
          </w:tcPr>
          <w:p w:rsidR="005A7599" w:rsidRPr="009A3076" w:rsidRDefault="005A7599" w:rsidP="00082139">
            <w:pPr>
              <w:jc w:val="both"/>
              <w:rPr>
                <w:rFonts w:ascii="Arial" w:hAnsi="Arial" w:cs="Arial"/>
                <w:lang w:val="ca-ES"/>
              </w:rPr>
            </w:pPr>
          </w:p>
        </w:tc>
      </w:tr>
    </w:tbl>
    <w:p w:rsidR="005A7599" w:rsidRPr="009A3076" w:rsidRDefault="005A7599" w:rsidP="005A7599">
      <w:pPr>
        <w:jc w:val="both"/>
        <w:rPr>
          <w:rFonts w:ascii="Arial" w:hAnsi="Arial" w:cs="Arial"/>
          <w:b/>
          <w:sz w:val="22"/>
          <w:szCs w:val="22"/>
        </w:rPr>
      </w:pPr>
    </w:p>
    <w:p w:rsidR="005A7599" w:rsidRDefault="003801A6" w:rsidP="003801A6">
      <w:pPr>
        <w:pStyle w:val="Sagniadetextindependent"/>
        <w:tabs>
          <w:tab w:val="clear" w:pos="709"/>
          <w:tab w:val="left" w:pos="0"/>
        </w:tabs>
        <w:rPr>
          <w:b/>
          <w:sz w:val="22"/>
          <w:szCs w:val="22"/>
        </w:rPr>
      </w:pPr>
      <w:r>
        <w:rPr>
          <w:b/>
          <w:sz w:val="22"/>
          <w:szCs w:val="22"/>
        </w:rPr>
        <w:t>5</w:t>
      </w:r>
      <w:r w:rsidR="005A7599" w:rsidRPr="00677486">
        <w:rPr>
          <w:b/>
          <w:sz w:val="22"/>
          <w:szCs w:val="22"/>
        </w:rPr>
        <w:t xml:space="preserve">.- </w:t>
      </w:r>
      <w:r w:rsidRPr="003801A6">
        <w:rPr>
          <w:b/>
          <w:sz w:val="22"/>
          <w:szCs w:val="22"/>
        </w:rPr>
        <w:t>RESPONSABLE PROTECCIÓ I VIGILÀNCIA DE L'ESPAI PATRIMONIAL DE LA NECRÒPOLIS DURANT L'EXECUCIÓ DELS TREBALLS</w:t>
      </w:r>
      <w:r w:rsidRPr="00677486">
        <w:rPr>
          <w:b/>
          <w:sz w:val="22"/>
          <w:szCs w:val="22"/>
        </w:rPr>
        <w:t xml:space="preserve"> </w:t>
      </w:r>
      <w:r>
        <w:rPr>
          <w:b/>
          <w:sz w:val="22"/>
          <w:szCs w:val="22"/>
        </w:rPr>
        <w:t>(Annex 1, punt 2.5</w:t>
      </w:r>
      <w:r w:rsidR="005A7599" w:rsidRPr="00677486">
        <w:rPr>
          <w:b/>
          <w:sz w:val="22"/>
          <w:szCs w:val="22"/>
        </w:rPr>
        <w:t>)</w:t>
      </w:r>
    </w:p>
    <w:p w:rsidR="003801A6" w:rsidRDefault="003801A6" w:rsidP="003801A6">
      <w:pPr>
        <w:pStyle w:val="Sagniadetextindependent"/>
        <w:tabs>
          <w:tab w:val="clear" w:pos="709"/>
          <w:tab w:val="left" w:pos="0"/>
        </w:tabs>
        <w:rPr>
          <w:b/>
          <w:sz w:val="22"/>
          <w:szCs w:val="22"/>
        </w:rPr>
      </w:pPr>
    </w:p>
    <w:p w:rsidR="003801A6" w:rsidRDefault="003801A6" w:rsidP="003801A6">
      <w:pPr>
        <w:pStyle w:val="Sagniadetextindependent"/>
        <w:tabs>
          <w:tab w:val="clear" w:pos="709"/>
          <w:tab w:val="left" w:pos="0"/>
        </w:tabs>
        <w:rPr>
          <w:b/>
          <w:sz w:val="22"/>
          <w:szCs w:val="22"/>
        </w:rPr>
      </w:pPr>
    </w:p>
    <w:tbl>
      <w:tblPr>
        <w:tblStyle w:val="Taulaambquadrcula"/>
        <w:tblW w:w="7351" w:type="dxa"/>
        <w:tblInd w:w="837" w:type="dxa"/>
        <w:tblLayout w:type="fixed"/>
        <w:tblLook w:val="04A0" w:firstRow="1" w:lastRow="0" w:firstColumn="1" w:lastColumn="0" w:noHBand="0" w:noVBand="1"/>
      </w:tblPr>
      <w:tblGrid>
        <w:gridCol w:w="4658"/>
        <w:gridCol w:w="2693"/>
      </w:tblGrid>
      <w:tr w:rsidR="003801A6" w:rsidRPr="00C56DCE" w:rsidTr="0051194E">
        <w:tc>
          <w:tcPr>
            <w:tcW w:w="4658" w:type="dxa"/>
            <w:tcBorders>
              <w:top w:val="nil"/>
              <w:left w:val="nil"/>
              <w:bottom w:val="single" w:sz="4" w:space="0" w:color="auto"/>
              <w:right w:val="single" w:sz="4" w:space="0" w:color="auto"/>
            </w:tcBorders>
          </w:tcPr>
          <w:p w:rsidR="003801A6" w:rsidRPr="003801A6" w:rsidRDefault="003801A6" w:rsidP="00F75463">
            <w:pPr>
              <w:rPr>
                <w:rFonts w:ascii="Arial" w:hAnsi="Arial" w:cs="Arial"/>
                <w:i/>
                <w:iCs/>
                <w:sz w:val="22"/>
                <w:szCs w:val="22"/>
                <w:lang w:val="ca-ES"/>
              </w:rPr>
            </w:pPr>
          </w:p>
          <w:p w:rsidR="003801A6" w:rsidRPr="00C56DCE" w:rsidRDefault="003801A6" w:rsidP="00F75463">
            <w:pPr>
              <w:rPr>
                <w:rFonts w:ascii="Arial" w:hAnsi="Arial" w:cs="Arial"/>
                <w:i/>
                <w:iCs/>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3801A6" w:rsidRPr="003801A6" w:rsidRDefault="003801A6" w:rsidP="00F75463">
            <w:pPr>
              <w:jc w:val="both"/>
              <w:rPr>
                <w:rFonts w:ascii="Arial" w:hAnsi="Arial" w:cs="Arial"/>
                <w:b/>
                <w:i/>
                <w:iCs/>
                <w:sz w:val="22"/>
                <w:szCs w:val="22"/>
              </w:rPr>
            </w:pPr>
            <w:r w:rsidRPr="003801A6">
              <w:rPr>
                <w:rFonts w:ascii="Arial" w:hAnsi="Arial" w:cs="Arial"/>
                <w:b/>
                <w:sz w:val="22"/>
                <w:szCs w:val="22"/>
              </w:rPr>
              <w:t>Indicar l’opció oferta, en el seu cas.</w:t>
            </w:r>
          </w:p>
        </w:tc>
      </w:tr>
      <w:tr w:rsidR="003801A6" w:rsidRPr="00C56DCE" w:rsidTr="003801A6">
        <w:trPr>
          <w:trHeight w:val="279"/>
        </w:trPr>
        <w:tc>
          <w:tcPr>
            <w:tcW w:w="4658" w:type="dxa"/>
            <w:tcBorders>
              <w:top w:val="single" w:sz="4" w:space="0" w:color="auto"/>
              <w:left w:val="single" w:sz="4" w:space="0" w:color="auto"/>
              <w:bottom w:val="single" w:sz="4" w:space="0" w:color="auto"/>
              <w:right w:val="single" w:sz="4" w:space="0" w:color="auto"/>
            </w:tcBorders>
            <w:hideMark/>
          </w:tcPr>
          <w:p w:rsidR="003801A6" w:rsidRPr="003801A6" w:rsidRDefault="003801A6" w:rsidP="000E23FC">
            <w:pPr>
              <w:pStyle w:val="TableParagraph"/>
              <w:spacing w:before="45"/>
              <w:jc w:val="both"/>
              <w:rPr>
                <w:lang w:val="ca-ES"/>
              </w:rPr>
            </w:pPr>
            <w:r w:rsidRPr="003801A6">
              <w:rPr>
                <w:lang w:val="ca-ES"/>
              </w:rPr>
              <w:t>Oferta Responsrble protecció i vigilància de l'espai patrimonial de la necròpolis durant l'execució dels treballs</w:t>
            </w:r>
          </w:p>
        </w:tc>
        <w:tc>
          <w:tcPr>
            <w:tcW w:w="2693"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r w:rsidR="003801A6" w:rsidRPr="00C56DCE" w:rsidTr="003801A6">
        <w:tc>
          <w:tcPr>
            <w:tcW w:w="4658" w:type="dxa"/>
            <w:tcBorders>
              <w:top w:val="single" w:sz="4" w:space="0" w:color="auto"/>
              <w:left w:val="single" w:sz="4" w:space="0" w:color="auto"/>
              <w:bottom w:val="single" w:sz="4" w:space="0" w:color="auto"/>
              <w:right w:val="single" w:sz="4" w:space="0" w:color="auto"/>
            </w:tcBorders>
            <w:hideMark/>
          </w:tcPr>
          <w:p w:rsidR="003801A6" w:rsidRPr="003801A6" w:rsidRDefault="003801A6" w:rsidP="000E23FC">
            <w:pPr>
              <w:pStyle w:val="TableParagraph"/>
              <w:spacing w:before="45"/>
              <w:jc w:val="both"/>
              <w:rPr>
                <w:lang w:val="ca-ES"/>
              </w:rPr>
            </w:pPr>
            <w:r w:rsidRPr="003801A6">
              <w:rPr>
                <w:lang w:val="ca-ES"/>
              </w:rPr>
              <w:t>No oferta Responsrble protecció i vigilància de l'espai patrimonial de la necròpolis durant l'execució dels treballs</w:t>
            </w:r>
          </w:p>
        </w:tc>
        <w:tc>
          <w:tcPr>
            <w:tcW w:w="2693" w:type="dxa"/>
            <w:tcBorders>
              <w:top w:val="single" w:sz="4" w:space="0" w:color="auto"/>
              <w:left w:val="single" w:sz="4" w:space="0" w:color="auto"/>
              <w:bottom w:val="single" w:sz="4" w:space="0" w:color="auto"/>
              <w:right w:val="single" w:sz="4" w:space="0" w:color="auto"/>
            </w:tcBorders>
          </w:tcPr>
          <w:p w:rsidR="003801A6" w:rsidRPr="00C56DCE" w:rsidRDefault="003801A6" w:rsidP="00F75463">
            <w:pPr>
              <w:pStyle w:val="TableParagraph"/>
              <w:ind w:left="0"/>
              <w:jc w:val="center"/>
            </w:pPr>
          </w:p>
        </w:tc>
      </w:tr>
    </w:tbl>
    <w:p w:rsidR="003801A6" w:rsidRPr="00677486" w:rsidRDefault="003801A6" w:rsidP="003801A6">
      <w:pPr>
        <w:pStyle w:val="Sagniadetextindependent"/>
        <w:tabs>
          <w:tab w:val="clear" w:pos="709"/>
          <w:tab w:val="left" w:pos="0"/>
        </w:tabs>
        <w:rPr>
          <w:b/>
          <w:sz w:val="22"/>
          <w:szCs w:val="22"/>
        </w:rPr>
      </w:pPr>
    </w:p>
    <w:p w:rsidR="00E85DF1" w:rsidRPr="00B81FE8" w:rsidRDefault="003801A6" w:rsidP="001826D5">
      <w:pPr>
        <w:rPr>
          <w:rFonts w:ascii="Arial" w:hAnsi="Arial" w:cs="Arial"/>
          <w:b/>
          <w:sz w:val="24"/>
          <w:szCs w:val="22"/>
        </w:rPr>
      </w:pPr>
      <w:r>
        <w:rPr>
          <w:rFonts w:ascii="Arial" w:hAnsi="Arial" w:cs="Arial"/>
          <w:b/>
          <w:sz w:val="22"/>
        </w:rPr>
        <w:t>6</w:t>
      </w:r>
      <w:r w:rsidR="00E40FAD" w:rsidRPr="00B81FE8">
        <w:rPr>
          <w:rFonts w:ascii="Arial" w:hAnsi="Arial" w:cs="Arial"/>
          <w:b/>
          <w:sz w:val="22"/>
        </w:rPr>
        <w:t xml:space="preserve">.- </w:t>
      </w:r>
      <w:r w:rsidR="00E85DF1" w:rsidRPr="00B81FE8">
        <w:rPr>
          <w:rFonts w:ascii="Arial" w:hAnsi="Arial" w:cs="Arial"/>
          <w:b/>
          <w:sz w:val="22"/>
        </w:rPr>
        <w:t xml:space="preserve"> OFERTA DE REBAIXA SOBRE PREUS CONTRADICTORIS </w:t>
      </w:r>
      <w:r w:rsidR="00E40FAD" w:rsidRPr="00B81FE8">
        <w:rPr>
          <w:rFonts w:ascii="Arial" w:hAnsi="Arial" w:cs="Arial"/>
          <w:b/>
          <w:sz w:val="22"/>
        </w:rPr>
        <w:t>(Annex 1, punt 2.</w:t>
      </w:r>
      <w:r>
        <w:rPr>
          <w:rFonts w:ascii="Arial" w:hAnsi="Arial" w:cs="Arial"/>
          <w:b/>
          <w:sz w:val="22"/>
        </w:rPr>
        <w:t>6</w:t>
      </w:r>
      <w:r w:rsidR="00E40FAD" w:rsidRPr="00B81FE8">
        <w:rPr>
          <w:rFonts w:ascii="Arial" w:hAnsi="Arial" w:cs="Arial"/>
          <w:b/>
          <w:sz w:val="22"/>
        </w:rPr>
        <w:t>)</w:t>
      </w:r>
    </w:p>
    <w:p w:rsidR="00E85DF1" w:rsidRPr="00677486" w:rsidRDefault="00E85DF1" w:rsidP="001826D5">
      <w:pPr>
        <w:rPr>
          <w:rFonts w:ascii="Arial" w:hAnsi="Arial" w:cs="Arial"/>
          <w:b/>
        </w:rPr>
      </w:pPr>
    </w:p>
    <w:tbl>
      <w:tblPr>
        <w:tblW w:w="737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2703"/>
      </w:tblGrid>
      <w:tr w:rsidR="00677486" w:rsidRPr="00677486" w:rsidTr="0051194E">
        <w:tc>
          <w:tcPr>
            <w:tcW w:w="4668" w:type="dxa"/>
            <w:shd w:val="clear" w:color="auto" w:fill="B8CCE4" w:themeFill="accent1" w:themeFillTint="66"/>
          </w:tcPr>
          <w:p w:rsidR="00E85DF1" w:rsidRPr="00677486" w:rsidRDefault="00E85DF1" w:rsidP="001826D5">
            <w:pPr>
              <w:rPr>
                <w:rFonts w:ascii="Arial" w:hAnsi="Arial" w:cs="Arial"/>
                <w:b/>
                <w:sz w:val="22"/>
                <w:szCs w:val="22"/>
              </w:rPr>
            </w:pPr>
            <w:r w:rsidRPr="00677486">
              <w:rPr>
                <w:rFonts w:ascii="Arial" w:hAnsi="Arial" w:cs="Arial"/>
                <w:b/>
                <w:sz w:val="22"/>
                <w:szCs w:val="22"/>
              </w:rPr>
              <w:t>Baixa ofertada sobre possibles modificacions</w:t>
            </w:r>
            <w:r w:rsidRPr="00677486">
              <w:rPr>
                <w:rStyle w:val="Refernciadenotaapeudepgina"/>
                <w:rFonts w:ascii="Arial" w:hAnsi="Arial" w:cs="Arial"/>
                <w:b/>
                <w:sz w:val="22"/>
                <w:szCs w:val="22"/>
              </w:rPr>
              <w:footnoteReference w:id="3"/>
            </w:r>
          </w:p>
        </w:tc>
        <w:tc>
          <w:tcPr>
            <w:tcW w:w="2703" w:type="dxa"/>
            <w:tcBorders>
              <w:bottom w:val="single" w:sz="4" w:space="0" w:color="auto"/>
            </w:tcBorders>
            <w:shd w:val="clear" w:color="auto" w:fill="B8CCE4" w:themeFill="accent1" w:themeFillTint="66"/>
          </w:tcPr>
          <w:p w:rsidR="00E85DF1" w:rsidRPr="00B81FE8" w:rsidRDefault="00E85DF1" w:rsidP="001826D5">
            <w:pPr>
              <w:rPr>
                <w:rFonts w:ascii="Arial" w:hAnsi="Arial" w:cs="Arial"/>
                <w:b/>
                <w:sz w:val="22"/>
                <w:szCs w:val="22"/>
              </w:rPr>
            </w:pPr>
            <w:r w:rsidRPr="00B81FE8">
              <w:rPr>
                <w:rFonts w:ascii="Arial" w:hAnsi="Arial" w:cs="Arial"/>
                <w:b/>
                <w:sz w:val="22"/>
                <w:szCs w:val="22"/>
              </w:rPr>
              <w:t>Baixa ofertada sobre el pressupost de licitació</w:t>
            </w:r>
            <w:r w:rsidRPr="00B81FE8">
              <w:rPr>
                <w:rStyle w:val="Refernciadenotaapeudepgina"/>
                <w:rFonts w:ascii="Arial" w:hAnsi="Arial" w:cs="Arial"/>
                <w:b/>
                <w:sz w:val="22"/>
                <w:szCs w:val="22"/>
              </w:rPr>
              <w:footnoteReference w:id="4"/>
            </w:r>
          </w:p>
        </w:tc>
      </w:tr>
      <w:tr w:rsidR="00677486" w:rsidRPr="00677486" w:rsidTr="003801A6">
        <w:tc>
          <w:tcPr>
            <w:tcW w:w="4668" w:type="dxa"/>
          </w:tcPr>
          <w:p w:rsidR="00E85DF1" w:rsidRPr="00677486" w:rsidRDefault="00E85DF1" w:rsidP="005F7D99">
            <w:pPr>
              <w:jc w:val="center"/>
              <w:rPr>
                <w:rFonts w:ascii="Arial" w:hAnsi="Arial" w:cs="Arial"/>
                <w:sz w:val="22"/>
                <w:szCs w:val="22"/>
              </w:rPr>
            </w:pPr>
            <w:r w:rsidRPr="00677486">
              <w:rPr>
                <w:rFonts w:ascii="Arial" w:hAnsi="Arial" w:cs="Arial"/>
                <w:sz w:val="22"/>
                <w:szCs w:val="22"/>
              </w:rPr>
              <w:t>%</w:t>
            </w:r>
          </w:p>
        </w:tc>
        <w:tc>
          <w:tcPr>
            <w:tcW w:w="2703" w:type="dxa"/>
            <w:shd w:val="clear" w:color="auto" w:fill="B8CCE4" w:themeFill="accent1" w:themeFillTint="66"/>
          </w:tcPr>
          <w:p w:rsidR="00E85DF1" w:rsidRPr="00677486" w:rsidRDefault="00E85DF1" w:rsidP="001826D5">
            <w:pPr>
              <w:rPr>
                <w:rFonts w:ascii="Arial" w:hAnsi="Arial" w:cs="Arial"/>
                <w:sz w:val="22"/>
                <w:szCs w:val="22"/>
              </w:rPr>
            </w:pPr>
          </w:p>
          <w:p w:rsidR="00E85DF1" w:rsidRPr="00677486" w:rsidRDefault="00E85DF1" w:rsidP="001826D5">
            <w:pPr>
              <w:rPr>
                <w:rFonts w:ascii="Arial" w:hAnsi="Arial" w:cs="Arial"/>
                <w:sz w:val="22"/>
                <w:szCs w:val="22"/>
              </w:rPr>
            </w:pPr>
          </w:p>
        </w:tc>
      </w:tr>
    </w:tbl>
    <w:p w:rsidR="00B960FD" w:rsidRPr="00677486" w:rsidRDefault="00B960FD" w:rsidP="00C6691C">
      <w:pP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t>Termini de validesa de la oferta...........................</w:t>
      </w:r>
      <w:r w:rsidR="00B81FE8">
        <w:rPr>
          <w:rFonts w:ascii="Arial" w:hAnsi="Arial" w:cs="Arial"/>
          <w:sz w:val="22"/>
          <w:szCs w:val="22"/>
        </w:rPr>
        <w:t>4</w:t>
      </w:r>
      <w:r w:rsidRPr="00677486">
        <w:rPr>
          <w:rFonts w:ascii="Arial" w:hAnsi="Arial" w:cs="Arial"/>
          <w:sz w:val="22"/>
          <w:szCs w:val="22"/>
        </w:rPr>
        <w:t xml:space="preserve"> mesos</w:t>
      </w:r>
    </w:p>
    <w:p w:rsidR="00E4460A" w:rsidRPr="00677486" w:rsidRDefault="00E4460A" w:rsidP="001826D5">
      <w:pPr>
        <w:rPr>
          <w:rFonts w:ascii="Arial" w:hAnsi="Arial" w:cs="Arial"/>
          <w:sz w:val="22"/>
          <w:szCs w:val="22"/>
        </w:rPr>
      </w:pPr>
      <w:r w:rsidRPr="00677486">
        <w:rPr>
          <w:rFonts w:ascii="Arial" w:hAnsi="Arial" w:cs="Arial"/>
          <w:sz w:val="22"/>
          <w:szCs w:val="22"/>
        </w:rPr>
        <w:t>Signatura i segell</w:t>
      </w:r>
      <w:r w:rsidRPr="00677486">
        <w:rPr>
          <w:rFonts w:ascii="Arial" w:hAnsi="Arial" w:cs="Arial"/>
          <w:sz w:val="22"/>
          <w:szCs w:val="22"/>
        </w:rPr>
        <w:br w:type="page"/>
      </w:r>
      <w:bookmarkEnd w:id="10"/>
    </w:p>
    <w:p w:rsidR="00E4460A" w:rsidRPr="00677486" w:rsidRDefault="00D2418A" w:rsidP="001826D5">
      <w:pPr>
        <w:pStyle w:val="Ttol1"/>
        <w:jc w:val="center"/>
        <w:rPr>
          <w:rFonts w:ascii="Arial" w:hAnsi="Arial" w:cs="Arial"/>
          <w:sz w:val="22"/>
          <w:szCs w:val="22"/>
        </w:rPr>
      </w:pPr>
      <w:bookmarkStart w:id="15" w:name="_Toc509901516"/>
      <w:bookmarkStart w:id="16" w:name="_Toc147932287"/>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5-A</w:t>
      </w:r>
      <w:bookmarkEnd w:id="15"/>
      <w:bookmarkEnd w:id="16"/>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jc w:val="center"/>
        <w:outlineLvl w:val="0"/>
        <w:rPr>
          <w:rFonts w:ascii="Arial" w:hAnsi="Arial" w:cs="Arial"/>
          <w:b/>
          <w:sz w:val="22"/>
          <w:szCs w:val="22"/>
          <w:u w:val="single"/>
        </w:rPr>
      </w:pPr>
      <w:bookmarkStart w:id="17" w:name="_Toc509901517"/>
      <w:bookmarkStart w:id="18" w:name="_Toc147932288"/>
      <w:r w:rsidRPr="00677486">
        <w:rPr>
          <w:rFonts w:ascii="Arial" w:hAnsi="Arial" w:cs="Arial"/>
          <w:b/>
          <w:sz w:val="22"/>
          <w:szCs w:val="22"/>
          <w:u w:val="single"/>
        </w:rPr>
        <w:lastRenderedPageBreak/>
        <w:t>MODEL DOCUMENT NÚM</w:t>
      </w:r>
      <w:r w:rsidR="00E4460A" w:rsidRPr="00677486">
        <w:rPr>
          <w:rFonts w:ascii="Arial" w:hAnsi="Arial" w:cs="Arial"/>
          <w:b/>
          <w:sz w:val="22"/>
          <w:szCs w:val="22"/>
          <w:u w:val="single"/>
        </w:rPr>
        <w:t>. 5.B</w:t>
      </w:r>
      <w:bookmarkEnd w:id="17"/>
      <w:bookmarkEnd w:id="18"/>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D22209" w:rsidRPr="003C0851" w:rsidRDefault="00E4460A" w:rsidP="003C0851">
      <w:pPr>
        <w:jc w:val="both"/>
        <w:rPr>
          <w:rFonts w:ascii="Arial" w:hAnsi="Arial" w:cs="Arial"/>
          <w:sz w:val="22"/>
          <w:szCs w:val="22"/>
        </w:rPr>
      </w:pPr>
      <w:r w:rsidRPr="00677486">
        <w:rPr>
          <w:rFonts w:ascii="Arial" w:hAnsi="Arial" w:cs="Arial"/>
          <w:sz w:val="22"/>
          <w:szCs w:val="22"/>
        </w:rPr>
        <w:t xml:space="preserve"> Assegurador</w:t>
      </w:r>
      <w:r w:rsidR="00075124">
        <w:rPr>
          <w:rFonts w:ascii="Arial" w:hAnsi="Arial" w:cs="Arial"/>
          <w:sz w:val="22"/>
          <w:szCs w:val="22"/>
        </w:rPr>
        <w:t>a</w:t>
      </w:r>
    </w:p>
    <w:p w:rsidR="00ED7FA4" w:rsidRPr="00677486" w:rsidRDefault="00ED7FA4" w:rsidP="00C6691C">
      <w:pPr>
        <w:autoSpaceDE/>
        <w:autoSpaceDN/>
        <w:spacing w:after="200" w:line="276" w:lineRule="auto"/>
        <w:rPr>
          <w:b/>
          <w:bCs/>
          <w:sz w:val="22"/>
          <w:szCs w:val="22"/>
          <w:u w:val="single"/>
        </w:rPr>
      </w:pPr>
    </w:p>
    <w:sectPr w:rsidR="00ED7FA4" w:rsidRPr="00677486" w:rsidSect="00FE095D">
      <w:headerReference w:type="default" r:id="rId9"/>
      <w:footerReference w:type="default" r:id="rId10"/>
      <w:headerReference w:type="first" r:id="rId11"/>
      <w:footerReference w:type="first" r:id="rId12"/>
      <w:pgSz w:w="11901" w:h="16840" w:code="9"/>
      <w:pgMar w:top="1241"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979" w:rsidRDefault="00637979" w:rsidP="00E4460A">
      <w:r>
        <w:separator/>
      </w:r>
    </w:p>
  </w:endnote>
  <w:endnote w:type="continuationSeparator" w:id="0">
    <w:p w:rsidR="00637979" w:rsidRDefault="00637979"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Peu"/>
      <w:jc w:val="center"/>
    </w:pPr>
  </w:p>
  <w:p w:rsidR="005B6E5A" w:rsidRDefault="005B6E5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979" w:rsidRDefault="00637979" w:rsidP="00E4460A">
      <w:r>
        <w:separator/>
      </w:r>
    </w:p>
  </w:footnote>
  <w:footnote w:type="continuationSeparator" w:id="0">
    <w:p w:rsidR="00637979" w:rsidRDefault="00637979" w:rsidP="00E4460A">
      <w:r>
        <w:continuationSeparator/>
      </w:r>
    </w:p>
  </w:footnote>
  <w:footnote w:id="1">
    <w:p w:rsidR="002F33B4" w:rsidRPr="009A2C7A" w:rsidRDefault="002F33B4" w:rsidP="00E4460A">
      <w:pPr>
        <w:pStyle w:val="Textdenotaapeudepgina"/>
        <w:jc w:val="both"/>
        <w:rPr>
          <w:rFonts w:ascii="Arial" w:hAnsi="Arial" w:cs="Arial"/>
          <w:i/>
        </w:rPr>
      </w:pPr>
      <w:r w:rsidRPr="009A2C7A">
        <w:rPr>
          <w:rFonts w:ascii="Arial" w:hAnsi="Arial" w:cs="Arial"/>
          <w:i/>
          <w:vertAlign w:val="superscript"/>
        </w:rPr>
        <w:t>1</w:t>
      </w:r>
      <w:r w:rsidRPr="009A2C7A">
        <w:rPr>
          <w:rFonts w:ascii="Arial" w:hAnsi="Arial" w:cs="Arial"/>
          <w:i/>
        </w:rPr>
        <w:t xml:space="preserve"> El parcial per cada concepte no podrà superar l’import del pressupost</w:t>
      </w:r>
      <w:r w:rsidRPr="009A2C7A">
        <w:rPr>
          <w:rFonts w:ascii="Arial" w:hAnsi="Arial" w:cs="Arial"/>
          <w:i/>
          <w:color w:val="FF0000"/>
        </w:rPr>
        <w:t xml:space="preserve"> </w:t>
      </w:r>
      <w:r w:rsidRPr="009A2C7A">
        <w:rPr>
          <w:rFonts w:ascii="Arial" w:hAnsi="Arial" w:cs="Arial"/>
          <w:i/>
        </w:rPr>
        <w:t>base de licitació, ni cap dels imports parcials relatius als conceptes</w:t>
      </w:r>
      <w:r w:rsidRPr="009A2C7A">
        <w:rPr>
          <w:rFonts w:ascii="Arial" w:hAnsi="Arial" w:cs="Arial"/>
          <w:i/>
          <w:vertAlign w:val="superscript"/>
        </w:rPr>
        <w:t xml:space="preserve"> </w:t>
      </w:r>
    </w:p>
  </w:footnote>
  <w:footnote w:id="2">
    <w:p w:rsidR="005A7599" w:rsidRPr="00F74C54" w:rsidRDefault="005A7599" w:rsidP="005A7599">
      <w:pPr>
        <w:pStyle w:val="Textdenotaapeudepgina"/>
      </w:pPr>
      <w:r w:rsidRPr="00F74C54">
        <w:rPr>
          <w:rStyle w:val="Refernciadenotaapeudepgina"/>
        </w:rPr>
        <w:footnoteRef/>
      </w:r>
      <w:r w:rsidRPr="00F74C54">
        <w:t xml:space="preserve"> La manca d’indicació es considerarà com a sense excepcions.</w:t>
      </w:r>
    </w:p>
  </w:footnote>
  <w:footnote w:id="3">
    <w:p w:rsidR="005B6E5A" w:rsidRPr="009A2C7A" w:rsidRDefault="005B6E5A" w:rsidP="00E85DF1">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La baixa oferta per aquest aspecte, no podrà ser inferior al 75% ni superior al 105% del percentatge de  la baixa ofertada en relació al pressupost de licitació. En cas que el licitador presenti una baixa inferior o superior a aquest límits es procedirà a corregir-la baixa aplicant els valors límits admesos. En el supòsit que el licitador no indiqui baixa s’entendrà que oferta el 75% de la baixa ofertada en relació al pressupost de licitació.</w:t>
      </w:r>
    </w:p>
  </w:footnote>
  <w:footnote w:id="4">
    <w:p w:rsidR="005B6E5A" w:rsidRPr="009A2C7A" w:rsidRDefault="005B6E5A" w:rsidP="00E85DF1">
      <w:pPr>
        <w:jc w:val="both"/>
        <w:rPr>
          <w:rFonts w:ascii="Arial" w:hAnsi="Arial" w:cs="Arial"/>
          <w:i/>
        </w:rPr>
      </w:pPr>
      <w:r w:rsidRPr="009A2C7A">
        <w:rPr>
          <w:rStyle w:val="Refernciadenotaapeudepgina"/>
          <w:rFonts w:ascii="Arial" w:hAnsi="Arial" w:cs="Arial"/>
          <w:i/>
        </w:rPr>
        <w:footnoteRef/>
      </w:r>
      <w:r w:rsidRPr="009A2C7A">
        <w:rPr>
          <w:rFonts w:ascii="Arial" w:hAnsi="Arial" w:cs="Arial"/>
          <w:i/>
        </w:rPr>
        <w:t xml:space="preserve"> 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FE8" w:rsidRDefault="00C01BEE" w:rsidP="00C01BEE">
    <w:pPr>
      <w:pStyle w:val="Capalera"/>
      <w:jc w:val="right"/>
    </w:pPr>
    <w:r>
      <w:rPr>
        <w:rFonts w:ascii="Arial" w:hAnsi="Arial" w:cs="Arial"/>
        <w:b/>
        <w:bCs/>
        <w:sz w:val="16"/>
        <w:szCs w:val="16"/>
      </w:rPr>
      <w:t>         </w:t>
    </w:r>
    <w:r w:rsidR="005B6E5A">
      <w:rPr>
        <w:rFonts w:ascii="Arial" w:hAnsi="Arial" w:cs="Arial"/>
        <w:b/>
        <w:bCs/>
        <w:sz w:val="16"/>
        <w:szCs w:val="16"/>
      </w:rPr>
      <w:t>           </w:t>
    </w:r>
    <w:sdt>
      <w:sdtPr>
        <w:id w:val="387155178"/>
        <w:docPartObj>
          <w:docPartGallery w:val="Page Numbers (Top of Page)"/>
          <w:docPartUnique/>
        </w:docPartObj>
      </w:sdtPr>
      <w:sdtEndPr/>
      <w:sdtContent>
        <w:r w:rsidR="00B81FE8">
          <w:fldChar w:fldCharType="begin"/>
        </w:r>
        <w:r w:rsidR="00B81FE8">
          <w:instrText>PAGE   \* MERGEFORMAT</w:instrText>
        </w:r>
        <w:r w:rsidR="00B81FE8">
          <w:fldChar w:fldCharType="separate"/>
        </w:r>
        <w:r w:rsidR="000E6D63">
          <w:rPr>
            <w:noProof/>
          </w:rPr>
          <w:t>1</w:t>
        </w:r>
        <w:r w:rsidR="00B81FE8">
          <w:fldChar w:fldCharType="end"/>
        </w:r>
      </w:sdtContent>
    </w:sdt>
  </w:p>
  <w:p w:rsidR="00B81FE8" w:rsidRDefault="00B81FE8" w:rsidP="00B81FE8"/>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26DF1674" wp14:editId="576D2406">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02B0B"/>
    <w:rsid w:val="00014343"/>
    <w:rsid w:val="0001468E"/>
    <w:rsid w:val="000334AE"/>
    <w:rsid w:val="00075124"/>
    <w:rsid w:val="000C696A"/>
    <w:rsid w:val="000E23FC"/>
    <w:rsid w:val="000E6D63"/>
    <w:rsid w:val="000F6499"/>
    <w:rsid w:val="00164DAC"/>
    <w:rsid w:val="001826D5"/>
    <w:rsid w:val="0019531C"/>
    <w:rsid w:val="00197DDB"/>
    <w:rsid w:val="001D3E8F"/>
    <w:rsid w:val="001D6D7E"/>
    <w:rsid w:val="001E13BC"/>
    <w:rsid w:val="00281B82"/>
    <w:rsid w:val="002F0BCF"/>
    <w:rsid w:val="002F33B4"/>
    <w:rsid w:val="003801A6"/>
    <w:rsid w:val="003A13D7"/>
    <w:rsid w:val="003C0851"/>
    <w:rsid w:val="003C3379"/>
    <w:rsid w:val="003F3FEE"/>
    <w:rsid w:val="003F5A10"/>
    <w:rsid w:val="00433F2B"/>
    <w:rsid w:val="004B318B"/>
    <w:rsid w:val="0051194E"/>
    <w:rsid w:val="00570623"/>
    <w:rsid w:val="00577580"/>
    <w:rsid w:val="005A7599"/>
    <w:rsid w:val="005B6E5A"/>
    <w:rsid w:val="005C1CAF"/>
    <w:rsid w:val="005F7D99"/>
    <w:rsid w:val="00637979"/>
    <w:rsid w:val="006437A8"/>
    <w:rsid w:val="0066531E"/>
    <w:rsid w:val="00677486"/>
    <w:rsid w:val="006F22FB"/>
    <w:rsid w:val="00716637"/>
    <w:rsid w:val="00723419"/>
    <w:rsid w:val="007420E7"/>
    <w:rsid w:val="00773B73"/>
    <w:rsid w:val="00791B44"/>
    <w:rsid w:val="00791CF1"/>
    <w:rsid w:val="007927A9"/>
    <w:rsid w:val="007A1FC7"/>
    <w:rsid w:val="00804C7B"/>
    <w:rsid w:val="008106A2"/>
    <w:rsid w:val="00810FB9"/>
    <w:rsid w:val="00822BFD"/>
    <w:rsid w:val="00870A47"/>
    <w:rsid w:val="00872911"/>
    <w:rsid w:val="008D2506"/>
    <w:rsid w:val="008F7645"/>
    <w:rsid w:val="00966967"/>
    <w:rsid w:val="00975863"/>
    <w:rsid w:val="0098468D"/>
    <w:rsid w:val="009A2C7A"/>
    <w:rsid w:val="009C2A8F"/>
    <w:rsid w:val="00A15B4D"/>
    <w:rsid w:val="00A33ACD"/>
    <w:rsid w:val="00A35720"/>
    <w:rsid w:val="00A627BD"/>
    <w:rsid w:val="00A846FD"/>
    <w:rsid w:val="00AB705E"/>
    <w:rsid w:val="00AC6BFF"/>
    <w:rsid w:val="00B239EB"/>
    <w:rsid w:val="00B65DAB"/>
    <w:rsid w:val="00B75CC9"/>
    <w:rsid w:val="00B75FD7"/>
    <w:rsid w:val="00B81FE8"/>
    <w:rsid w:val="00B85616"/>
    <w:rsid w:val="00B960FD"/>
    <w:rsid w:val="00BC31AB"/>
    <w:rsid w:val="00BC4C79"/>
    <w:rsid w:val="00C01BEE"/>
    <w:rsid w:val="00C6691C"/>
    <w:rsid w:val="00C7393C"/>
    <w:rsid w:val="00CA1821"/>
    <w:rsid w:val="00CA7693"/>
    <w:rsid w:val="00CA77E6"/>
    <w:rsid w:val="00CC3D6D"/>
    <w:rsid w:val="00D22209"/>
    <w:rsid w:val="00D2418A"/>
    <w:rsid w:val="00D71BB6"/>
    <w:rsid w:val="00D95B56"/>
    <w:rsid w:val="00DC2C78"/>
    <w:rsid w:val="00DC3A8C"/>
    <w:rsid w:val="00DD0EDE"/>
    <w:rsid w:val="00DD5A2A"/>
    <w:rsid w:val="00DF478F"/>
    <w:rsid w:val="00E048D4"/>
    <w:rsid w:val="00E13391"/>
    <w:rsid w:val="00E21ECA"/>
    <w:rsid w:val="00E40FAD"/>
    <w:rsid w:val="00E4460A"/>
    <w:rsid w:val="00E85DF1"/>
    <w:rsid w:val="00ED7FA4"/>
    <w:rsid w:val="00F0255E"/>
    <w:rsid w:val="00FE095D"/>
    <w:rsid w:val="00FE2CA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4">
    <w:name w:val="Estilo4"/>
    <w:basedOn w:val="Tipusdelletraperdefectedelpargraf"/>
    <w:uiPriority w:val="1"/>
    <w:rsid w:val="00C7393C"/>
    <w:rPr>
      <w:rFonts w:ascii="Arial" w:hAnsi="Arial"/>
      <w:sz w:val="20"/>
    </w:rPr>
  </w:style>
  <w:style w:type="paragraph" w:customStyle="1" w:styleId="TableParagraph">
    <w:name w:val="Table Paragraph"/>
    <w:basedOn w:val="Normal"/>
    <w:uiPriority w:val="1"/>
    <w:qFormat/>
    <w:rsid w:val="003801A6"/>
    <w:pPr>
      <w:widowControl w:val="0"/>
      <w:ind w:left="28"/>
    </w:pPr>
    <w:rPr>
      <w:rFonts w:ascii="Arial" w:eastAsia="Arial" w:hAnsi="Arial" w:cs="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C6691C"/>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4">
    <w:name w:val="Estilo4"/>
    <w:basedOn w:val="Tipusdelletraperdefectedelpargraf"/>
    <w:uiPriority w:val="1"/>
    <w:rsid w:val="00C7393C"/>
    <w:rPr>
      <w:rFonts w:ascii="Arial" w:hAnsi="Arial"/>
      <w:sz w:val="20"/>
    </w:rPr>
  </w:style>
  <w:style w:type="paragraph" w:customStyle="1" w:styleId="TableParagraph">
    <w:name w:val="Table Paragraph"/>
    <w:basedOn w:val="Normal"/>
    <w:uiPriority w:val="1"/>
    <w:qFormat/>
    <w:rsid w:val="003801A6"/>
    <w:pPr>
      <w:widowControl w:val="0"/>
      <w:ind w:left="28"/>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36904420">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28859261">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245308049">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37647119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476649515">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950016170">
      <w:bodyDiv w:val="1"/>
      <w:marLeft w:val="0"/>
      <w:marRight w:val="0"/>
      <w:marTop w:val="0"/>
      <w:marBottom w:val="0"/>
      <w:divBdr>
        <w:top w:val="none" w:sz="0" w:space="0" w:color="auto"/>
        <w:left w:val="none" w:sz="0" w:space="0" w:color="auto"/>
        <w:bottom w:val="none" w:sz="0" w:space="0" w:color="auto"/>
        <w:right w:val="none" w:sz="0" w:space="0" w:color="auto"/>
      </w:divBdr>
    </w:div>
    <w:div w:id="972292820">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497694569">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585266262">
      <w:bodyDiv w:val="1"/>
      <w:marLeft w:val="0"/>
      <w:marRight w:val="0"/>
      <w:marTop w:val="0"/>
      <w:marBottom w:val="0"/>
      <w:divBdr>
        <w:top w:val="none" w:sz="0" w:space="0" w:color="auto"/>
        <w:left w:val="none" w:sz="0" w:space="0" w:color="auto"/>
        <w:bottom w:val="none" w:sz="0" w:space="0" w:color="auto"/>
        <w:right w:val="none" w:sz="0" w:space="0" w:color="auto"/>
      </w:divBdr>
    </w:div>
    <w:div w:id="1728260227">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10673989">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41011-BF16-4C97-A204-DAEC15F04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2549</Words>
  <Characters>14535</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Ajuntament de Barcelona</cp:lastModifiedBy>
  <cp:revision>2</cp:revision>
  <cp:lastPrinted>2019-06-26T14:07:00Z</cp:lastPrinted>
  <dcterms:created xsi:type="dcterms:W3CDTF">2025-07-15T10:50:00Z</dcterms:created>
  <dcterms:modified xsi:type="dcterms:W3CDTF">2025-07-15T10:50:00Z</dcterms:modified>
</cp:coreProperties>
</file>