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163641">
              <w:rPr>
                <w:rFonts w:ascii="Arial Narrow" w:hAnsi="Arial Narrow" w:cs="Arial"/>
                <w:szCs w:val="24"/>
              </w:rPr>
              <w:t>23000</w:t>
            </w:r>
            <w:r w:rsidR="00250F93">
              <w:rPr>
                <w:rFonts w:ascii="Arial Narrow" w:hAnsi="Arial Narrow" w:cs="Arial"/>
                <w:szCs w:val="24"/>
              </w:rPr>
              <w:t>8</w:t>
            </w:r>
            <w:r w:rsidR="002368BA">
              <w:rPr>
                <w:rFonts w:ascii="Arial Narrow" w:hAnsi="Arial Narrow" w:cs="Arial"/>
                <w:szCs w:val="24"/>
              </w:rPr>
              <w:t>37</w:t>
            </w:r>
            <w:bookmarkStart w:id="0" w:name="_GoBack"/>
            <w:bookmarkEnd w:id="0"/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250F9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Content>
                <w:r w:rsidR="00F537D4" w:rsidRPr="00F537D4">
                  <w:rPr>
                    <w:rFonts w:ascii="Arial Narrow" w:hAnsi="Arial Narrow" w:cs="Arial"/>
                    <w:szCs w:val="24"/>
                  </w:rPr>
                  <w:t xml:space="preserve">Instal•lació d’un nou </w:t>
                </w:r>
                <w:proofErr w:type="spellStart"/>
                <w:r w:rsidR="00F537D4" w:rsidRPr="00F537D4">
                  <w:rPr>
                    <w:rFonts w:ascii="Arial Narrow" w:hAnsi="Arial Narrow" w:cs="Arial"/>
                    <w:szCs w:val="24"/>
                  </w:rPr>
                  <w:t>dimmer</w:t>
                </w:r>
                <w:proofErr w:type="spellEnd"/>
                <w:r w:rsidR="00F537D4" w:rsidRPr="00F537D4">
                  <w:rPr>
                    <w:rFonts w:ascii="Arial Narrow" w:hAnsi="Arial Narrow" w:cs="Arial"/>
                    <w:szCs w:val="24"/>
                  </w:rPr>
                  <w:t xml:space="preserve"> i retirada de l'actual a la Sala Moragues d’El Born CCM</w:t>
                </w:r>
                <w:r w:rsidR="00F537D4">
                  <w:rPr>
                    <w:rFonts w:ascii="Arial Narrow" w:hAnsi="Arial Narrow" w:cs="Arial"/>
                    <w:szCs w:val="24"/>
                  </w:rPr>
                  <w:t>.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r w:rsidR="00250F93">
        <w:rPr>
          <w:rFonts w:ascii="Arial Narrow" w:hAnsi="Arial Narrow" w:cs="Arial"/>
          <w:szCs w:val="24"/>
        </w:rPr>
        <w:t>9.439,00</w:t>
      </w:r>
      <w:r w:rsidR="00163641" w:rsidRPr="00163641">
        <w:rPr>
          <w:rFonts w:ascii="Arial Narrow" w:hAnsi="Arial Narrow" w:cs="Arial"/>
          <w:szCs w:val="24"/>
        </w:rPr>
        <w:t xml:space="preserve"> </w:t>
      </w:r>
      <w:r w:rsidRPr="00D73397">
        <w:rPr>
          <w:rFonts w:cs="Arial"/>
          <w:szCs w:val="24"/>
        </w:rPr>
        <w:t>€</w:t>
      </w:r>
      <w:r>
        <w:rPr>
          <w:rFonts w:cs="Arial"/>
          <w:szCs w:val="24"/>
        </w:rPr>
        <w:t xml:space="preserve"> </w:t>
      </w:r>
      <w:r w:rsidR="004C4AFB"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2681D" w:rsidRPr="004A6764" w:rsidRDefault="00C2681D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7876" w:type="dxa"/>
        <w:jc w:val="center"/>
        <w:tblLook w:val="04A0" w:firstRow="1" w:lastRow="0" w:firstColumn="1" w:lastColumn="0" w:noHBand="0" w:noVBand="1"/>
      </w:tblPr>
      <w:tblGrid>
        <w:gridCol w:w="2909"/>
        <w:gridCol w:w="840"/>
        <w:gridCol w:w="1375"/>
        <w:gridCol w:w="941"/>
        <w:gridCol w:w="1811"/>
      </w:tblGrid>
      <w:tr w:rsidR="00250F93" w:rsidRPr="002545EE" w:rsidTr="00B5485C">
        <w:trPr>
          <w:trHeight w:val="576"/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Pr="00656164" w:rsidRDefault="00250F93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Producte</w:t>
            </w:r>
          </w:p>
        </w:tc>
        <w:tc>
          <w:tcPr>
            <w:tcW w:w="840" w:type="dxa"/>
          </w:tcPr>
          <w:p w:rsidR="00250F93" w:rsidRPr="00656164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Cost Unitari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 xml:space="preserve">Cost </w:t>
            </w:r>
            <w:r>
              <w:rPr>
                <w:rFonts w:ascii="Arial Narrow" w:hAnsi="Arial Narrow" w:cs="Arial"/>
                <w:b/>
                <w:szCs w:val="24"/>
              </w:rPr>
              <w:t>Total (IVA Exclòs)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Import IVA</w:t>
            </w: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Import Total</w:t>
            </w:r>
          </w:p>
          <w:p w:rsidR="00250F93" w:rsidRPr="00656164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(IVA Inclòs)</w:t>
            </w:r>
          </w:p>
        </w:tc>
      </w:tr>
      <w:tr w:rsidR="00250F93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Pr="001D4627" w:rsidRDefault="00250F93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Desmuntatge i desconnexió de l’actual </w:t>
            </w:r>
            <w:proofErr w:type="spellStart"/>
            <w:r>
              <w:rPr>
                <w:sz w:val="20"/>
              </w:rPr>
              <w:t>dimmer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40" w:type="dxa"/>
          </w:tcPr>
          <w:p w:rsidR="00250F93" w:rsidRPr="00656164" w:rsidRDefault="00250F93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250F93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Pr="002545EE" w:rsidRDefault="00250F93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50F93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Pr="001D4627" w:rsidRDefault="00250F93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Subministrament del nou </w:t>
            </w:r>
            <w:proofErr w:type="spellStart"/>
            <w:r>
              <w:rPr>
                <w:sz w:val="20"/>
              </w:rPr>
              <w:t>dimmer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40" w:type="dxa"/>
          </w:tcPr>
          <w:p w:rsidR="00250F93" w:rsidRPr="00656164" w:rsidRDefault="00250F93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250F93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Pr="002545EE" w:rsidRDefault="00250F93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50F93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Default="00250F93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Muntatge i </w:t>
            </w:r>
            <w:proofErr w:type="spellStart"/>
            <w:r>
              <w:rPr>
                <w:sz w:val="20"/>
              </w:rPr>
              <w:t>recon</w:t>
            </w:r>
            <w:r w:rsidR="00B5485C">
              <w:rPr>
                <w:sz w:val="20"/>
              </w:rPr>
              <w:t>n</w:t>
            </w:r>
            <w:r>
              <w:rPr>
                <w:sz w:val="20"/>
              </w:rPr>
              <w:t>exionat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40" w:type="dxa"/>
          </w:tcPr>
          <w:p w:rsidR="00250F93" w:rsidRPr="00656164" w:rsidRDefault="00250F93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250F93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Pr="002545EE" w:rsidRDefault="00250F93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50F93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Pr="001D4627" w:rsidRDefault="00250F93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>Programació i posada en marxa.</w:t>
            </w:r>
          </w:p>
        </w:tc>
        <w:tc>
          <w:tcPr>
            <w:tcW w:w="840" w:type="dxa"/>
          </w:tcPr>
          <w:p w:rsidR="00250F93" w:rsidRPr="00656164" w:rsidRDefault="00250F93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250F93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Pr="002545EE" w:rsidRDefault="00250F93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5485C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B5485C" w:rsidRPr="002545EE" w:rsidRDefault="00B5485C" w:rsidP="00250F9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C2681D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840" w:type="dxa"/>
          </w:tcPr>
          <w:p w:rsidR="00B5485C" w:rsidRPr="002545EE" w:rsidRDefault="00B5485C" w:rsidP="00847B3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B5485C" w:rsidRPr="002545EE" w:rsidRDefault="00B5485C" w:rsidP="00847B3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B5485C" w:rsidRPr="002545EE" w:rsidRDefault="00B5485C" w:rsidP="00847B3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B5485C" w:rsidRPr="00B5485C" w:rsidRDefault="00B5485C" w:rsidP="000F20E1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</w:p>
        </w:tc>
      </w:tr>
    </w:tbl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B5485C" w:rsidRDefault="00B5485C" w:rsidP="006D6ED7">
      <w:pPr>
        <w:rPr>
          <w:rFonts w:ascii="Arial Narrow" w:hAnsi="Arial Narrow" w:cs="Arial"/>
          <w:szCs w:val="24"/>
        </w:rPr>
      </w:pPr>
    </w:p>
    <w:p w:rsidR="006D6ED7" w:rsidRDefault="006D6ED7" w:rsidP="006D6E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els preus unitaris </w:t>
      </w:r>
      <w:r w:rsidR="00250F93">
        <w:rPr>
          <w:rFonts w:ascii="Arial Narrow" w:hAnsi="Arial Narrow" w:cs="Arial"/>
          <w:szCs w:val="24"/>
        </w:rPr>
        <w:t>no poden</w:t>
      </w:r>
      <w:r>
        <w:rPr>
          <w:rFonts w:ascii="Arial Narrow" w:hAnsi="Arial Narrow" w:cs="Arial"/>
          <w:szCs w:val="24"/>
        </w:rPr>
        <w:t xml:space="preserve"> superar l’import de licitació</w:t>
      </w:r>
      <w:r w:rsidR="00866507">
        <w:rPr>
          <w:rFonts w:ascii="Arial Narrow" w:hAnsi="Arial Narrow" w:cs="Arial"/>
          <w:szCs w:val="24"/>
        </w:rPr>
        <w:t>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B5485C" w:rsidRDefault="00B5485C" w:rsidP="00866507">
      <w:pPr>
        <w:spacing w:after="200" w:line="276" w:lineRule="auto"/>
        <w:jc w:val="left"/>
        <w:rPr>
          <w:rFonts w:ascii="Arial Narrow" w:hAnsi="Arial Narrow" w:cs="Arial"/>
          <w:szCs w:val="24"/>
        </w:rPr>
      </w:pPr>
    </w:p>
    <w:p w:rsidR="00FE2770" w:rsidRDefault="00FE2770" w:rsidP="00866507">
      <w:pPr>
        <w:spacing w:after="200" w:line="276" w:lineRule="auto"/>
        <w:jc w:val="left"/>
        <w:rPr>
          <w:rFonts w:ascii="Arial Narrow" w:hAnsi="Arial Narrow" w:cs="Arial"/>
          <w:szCs w:val="24"/>
        </w:rPr>
      </w:pPr>
    </w:p>
    <w:p w:rsidR="00CD2873" w:rsidRPr="004A6764" w:rsidRDefault="00CD2873" w:rsidP="00866507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Pr="004A6764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830C3">
        <w:rPr>
          <w:rFonts w:ascii="Arial Narrow" w:hAnsi="Arial Narrow" w:cs="Arial"/>
          <w:szCs w:val="24"/>
        </w:rPr>
      </w:r>
      <w:r w:rsidR="007830C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CC0A5C" w:rsidRDefault="00A602C4" w:rsidP="00E75E8F">
      <w:pPr>
        <w:spacing w:after="200" w:line="276" w:lineRule="auto"/>
        <w:jc w:val="left"/>
      </w:pPr>
      <w:r>
        <w:br w:type="page"/>
      </w: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E75E8F" w:rsidRDefault="00E75E8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75E8F" w:rsidRDefault="00E75E8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75E8F" w:rsidRDefault="00E75E8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75E8F" w:rsidRDefault="00E75E8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830C3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614EA"/>
    <w:rsid w:val="00163641"/>
    <w:rsid w:val="002009A2"/>
    <w:rsid w:val="002368BA"/>
    <w:rsid w:val="00250F93"/>
    <w:rsid w:val="00252527"/>
    <w:rsid w:val="00253942"/>
    <w:rsid w:val="002E7CBE"/>
    <w:rsid w:val="00360052"/>
    <w:rsid w:val="0045654C"/>
    <w:rsid w:val="00484510"/>
    <w:rsid w:val="00485B18"/>
    <w:rsid w:val="004C4AFB"/>
    <w:rsid w:val="005217D9"/>
    <w:rsid w:val="00545805"/>
    <w:rsid w:val="0061538B"/>
    <w:rsid w:val="00645DDE"/>
    <w:rsid w:val="00656164"/>
    <w:rsid w:val="00657C82"/>
    <w:rsid w:val="00666E79"/>
    <w:rsid w:val="006D6ED7"/>
    <w:rsid w:val="00756899"/>
    <w:rsid w:val="00764614"/>
    <w:rsid w:val="00777B92"/>
    <w:rsid w:val="007830C3"/>
    <w:rsid w:val="008446A6"/>
    <w:rsid w:val="00866507"/>
    <w:rsid w:val="008768FC"/>
    <w:rsid w:val="008B5E83"/>
    <w:rsid w:val="008D6A67"/>
    <w:rsid w:val="00A0328F"/>
    <w:rsid w:val="00A554D0"/>
    <w:rsid w:val="00A602C4"/>
    <w:rsid w:val="00A8093A"/>
    <w:rsid w:val="00A8382C"/>
    <w:rsid w:val="00A93B02"/>
    <w:rsid w:val="00AB6960"/>
    <w:rsid w:val="00AD3A59"/>
    <w:rsid w:val="00B45FE8"/>
    <w:rsid w:val="00B5485C"/>
    <w:rsid w:val="00B67F56"/>
    <w:rsid w:val="00BA3131"/>
    <w:rsid w:val="00BC5874"/>
    <w:rsid w:val="00BE7F72"/>
    <w:rsid w:val="00BF48C9"/>
    <w:rsid w:val="00C2681D"/>
    <w:rsid w:val="00C415C5"/>
    <w:rsid w:val="00CC0A5C"/>
    <w:rsid w:val="00CD2873"/>
    <w:rsid w:val="00CF66CF"/>
    <w:rsid w:val="00D33DEB"/>
    <w:rsid w:val="00D61413"/>
    <w:rsid w:val="00D73397"/>
    <w:rsid w:val="00D95C30"/>
    <w:rsid w:val="00E44453"/>
    <w:rsid w:val="00E75E8F"/>
    <w:rsid w:val="00E767A0"/>
    <w:rsid w:val="00F537D4"/>
    <w:rsid w:val="00FE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delcontenidor">
    <w:name w:val="Placeholder Text"/>
    <w:basedOn w:val="Tipusdelletraperdefectedelpargraf"/>
    <w:uiPriority w:val="99"/>
    <w:semiHidden/>
    <w:rsid w:val="00250F9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delcontenidor">
    <w:name w:val="Placeholder Text"/>
    <w:basedOn w:val="Tipusdelletraperdefectedelpargraf"/>
    <w:uiPriority w:val="99"/>
    <w:semiHidden/>
    <w:rsid w:val="00250F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400030"/>
    <w:rsid w:val="0050028D"/>
    <w:rsid w:val="00CA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0003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4CBE2542F551422F8E77A102746BD9BF">
    <w:name w:val="4CBE2542F551422F8E77A102746BD9BF"/>
    <w:rsid w:val="0040003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0003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4CBE2542F551422F8E77A102746BD9BF">
    <w:name w:val="4CBE2542F551422F8E77A102746BD9BF"/>
    <w:rsid w:val="004000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2023-03-15T12:43:00Z</dcterms:created>
  <dcterms:modified xsi:type="dcterms:W3CDTF">2023-03-15T13:16:00Z</dcterms:modified>
</cp:coreProperties>
</file>